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76E35" w14:textId="27AA5640" w:rsidR="00792F25" w:rsidRPr="007E01A1" w:rsidRDefault="007E01A1" w:rsidP="00792F25">
      <w:pPr>
        <w:pStyle w:val="Nagwek"/>
        <w:rPr>
          <w:rFonts w:ascii="Segoe UI Light" w:hAnsi="Segoe UI Light" w:cs="Segoe UI Light"/>
          <w:sz w:val="20"/>
          <w:szCs w:val="20"/>
        </w:rPr>
      </w:pPr>
      <w:r w:rsidRPr="007E01A1">
        <w:rPr>
          <w:rFonts w:ascii="Segoe UI Light" w:hAnsi="Segoe UI Light" w:cs="Segoe UI Light"/>
          <w:noProof/>
          <w:sz w:val="20"/>
          <w:szCs w:val="20"/>
        </w:rPr>
        <w:drawing>
          <wp:inline distT="0" distB="0" distL="0" distR="0" wp14:anchorId="4CBBA9B2" wp14:editId="5589A63E">
            <wp:extent cx="5760720" cy="1170940"/>
            <wp:effectExtent l="0" t="0" r="0" b="0"/>
            <wp:docPr id="2" name="Obraz 2" descr="Dofinansowanie dróg powiatowych z programu PROW 2014 - 2020 - Powiat  Przewor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ofinansowanie dróg powiatowych z programu PROW 2014 - 2020 - Powiat  Przewors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33195" w14:textId="77777777" w:rsidR="00792F25" w:rsidRPr="007E01A1" w:rsidRDefault="00792F25" w:rsidP="00792F25">
      <w:pPr>
        <w:rPr>
          <w:rFonts w:ascii="Segoe UI Light" w:hAnsi="Segoe UI Light" w:cs="Segoe UI Light"/>
          <w:b/>
          <w:sz w:val="20"/>
          <w:szCs w:val="20"/>
        </w:rPr>
      </w:pPr>
    </w:p>
    <w:p w14:paraId="2D058382" w14:textId="77777777" w:rsidR="00792F25" w:rsidRPr="007E01A1" w:rsidRDefault="00792F25" w:rsidP="00A06675">
      <w:pPr>
        <w:jc w:val="center"/>
        <w:rPr>
          <w:rFonts w:ascii="Segoe UI Light" w:hAnsi="Segoe UI Light" w:cs="Segoe UI Light"/>
          <w:b/>
          <w:sz w:val="20"/>
          <w:szCs w:val="20"/>
        </w:rPr>
      </w:pPr>
    </w:p>
    <w:p w14:paraId="0BDE8C11" w14:textId="56640210" w:rsidR="00A90F80" w:rsidRPr="007E01A1" w:rsidRDefault="00A90F80" w:rsidP="00A06675">
      <w:pPr>
        <w:jc w:val="center"/>
        <w:rPr>
          <w:rFonts w:ascii="Segoe UI Light" w:hAnsi="Segoe UI Light" w:cs="Segoe UI Light"/>
          <w:b/>
          <w:kern w:val="2"/>
          <w:sz w:val="20"/>
          <w:szCs w:val="20"/>
        </w:rPr>
      </w:pPr>
      <w:r w:rsidRPr="007E01A1">
        <w:rPr>
          <w:rFonts w:ascii="Segoe UI Light" w:hAnsi="Segoe UI Light" w:cs="Segoe UI Light"/>
          <w:b/>
          <w:sz w:val="20"/>
          <w:szCs w:val="20"/>
        </w:rPr>
        <w:t xml:space="preserve">Umowa </w:t>
      </w:r>
      <w:r w:rsidR="007E01A1" w:rsidRPr="007E01A1">
        <w:rPr>
          <w:rFonts w:ascii="Segoe UI Light" w:hAnsi="Segoe UI Light" w:cs="Segoe UI Light"/>
          <w:b/>
          <w:bCs/>
          <w:sz w:val="20"/>
          <w:szCs w:val="20"/>
        </w:rPr>
        <w:t>GSW.6.2020.RC</w:t>
      </w:r>
    </w:p>
    <w:p w14:paraId="73B01548" w14:textId="4792E0D4" w:rsidR="00A90F80" w:rsidRPr="007E01A1" w:rsidRDefault="00A90F80" w:rsidP="00A06675">
      <w:pPr>
        <w:jc w:val="both"/>
        <w:rPr>
          <w:rFonts w:ascii="Segoe UI Light" w:hAnsi="Segoe UI Light" w:cs="Segoe UI Light"/>
          <w:b/>
          <w:sz w:val="20"/>
          <w:szCs w:val="20"/>
        </w:rPr>
      </w:pPr>
    </w:p>
    <w:p w14:paraId="68C7ED3F" w14:textId="77777777" w:rsidR="00792F25" w:rsidRPr="007E01A1" w:rsidRDefault="00792F25" w:rsidP="00A06675">
      <w:pPr>
        <w:jc w:val="both"/>
        <w:rPr>
          <w:rFonts w:ascii="Segoe UI Light" w:hAnsi="Segoe UI Light" w:cs="Segoe UI Light"/>
          <w:b/>
          <w:sz w:val="20"/>
          <w:szCs w:val="20"/>
        </w:rPr>
      </w:pPr>
    </w:p>
    <w:p w14:paraId="624C74EB" w14:textId="19F258FC" w:rsidR="00DE2A42" w:rsidRPr="007E01A1" w:rsidRDefault="007E01A1" w:rsidP="00A44D32">
      <w:pPr>
        <w:jc w:val="both"/>
        <w:rPr>
          <w:rFonts w:ascii="Segoe UI Light" w:hAnsi="Segoe UI Light" w:cs="Segoe UI Light"/>
          <w:b/>
          <w:bCs/>
          <w:sz w:val="20"/>
          <w:szCs w:val="20"/>
        </w:rPr>
      </w:pPr>
      <w:r w:rsidRPr="007E01A1">
        <w:rPr>
          <w:rFonts w:ascii="Segoe UI Light" w:hAnsi="Segoe UI Light" w:cs="Segoe UI Light"/>
          <w:b/>
          <w:bCs/>
          <w:sz w:val="20"/>
          <w:szCs w:val="20"/>
        </w:rPr>
        <w:t>„Zakup sprzętu dla Gminnej Spółki Wodnej Osiek”</w:t>
      </w:r>
      <w:r w:rsidR="00A90F80" w:rsidRPr="007E01A1">
        <w:rPr>
          <w:rFonts w:ascii="Segoe UI Light" w:hAnsi="Segoe UI Light" w:cs="Segoe UI Light"/>
          <w:b/>
          <w:bCs/>
          <w:sz w:val="20"/>
          <w:szCs w:val="20"/>
        </w:rPr>
        <w:t xml:space="preserve"> </w:t>
      </w:r>
    </w:p>
    <w:p w14:paraId="452D5255" w14:textId="5169C8E2" w:rsidR="00A90F80" w:rsidRPr="007E01A1" w:rsidRDefault="00A90F80" w:rsidP="00A06675">
      <w:pPr>
        <w:jc w:val="both"/>
        <w:rPr>
          <w:rFonts w:ascii="Segoe UI Light" w:hAnsi="Segoe UI Light" w:cs="Segoe UI Light"/>
          <w:sz w:val="20"/>
          <w:szCs w:val="20"/>
        </w:rPr>
      </w:pPr>
      <w:r w:rsidRPr="007E01A1">
        <w:rPr>
          <w:rFonts w:ascii="Segoe UI Light" w:hAnsi="Segoe UI Light" w:cs="Segoe UI Light"/>
          <w:sz w:val="20"/>
          <w:szCs w:val="20"/>
        </w:rPr>
        <w:t xml:space="preserve">zawarta w dniu </w:t>
      </w:r>
      <w:r w:rsidR="005A1AB3" w:rsidRPr="007E01A1">
        <w:rPr>
          <w:rFonts w:ascii="Segoe UI Light" w:hAnsi="Segoe UI Light" w:cs="Segoe UI Light"/>
          <w:sz w:val="20"/>
          <w:szCs w:val="20"/>
        </w:rPr>
        <w:t>……………</w:t>
      </w:r>
      <w:r w:rsidR="00631530" w:rsidRPr="007E01A1">
        <w:rPr>
          <w:rFonts w:ascii="Segoe UI Light" w:hAnsi="Segoe UI Light" w:cs="Segoe UI Light"/>
          <w:sz w:val="20"/>
          <w:szCs w:val="20"/>
        </w:rPr>
        <w:t>……</w:t>
      </w:r>
      <w:r w:rsidR="005A1AB3" w:rsidRPr="007E01A1">
        <w:rPr>
          <w:rFonts w:ascii="Segoe UI Light" w:hAnsi="Segoe UI Light" w:cs="Segoe UI Light"/>
          <w:sz w:val="20"/>
          <w:szCs w:val="20"/>
        </w:rPr>
        <w:t>2020</w:t>
      </w:r>
      <w:r w:rsidRPr="007E01A1">
        <w:rPr>
          <w:rFonts w:ascii="Segoe UI Light" w:hAnsi="Segoe UI Light" w:cs="Segoe UI Light"/>
          <w:sz w:val="20"/>
          <w:szCs w:val="20"/>
        </w:rPr>
        <w:t xml:space="preserve"> r. w </w:t>
      </w:r>
      <w:r w:rsidR="005A1AB3" w:rsidRPr="007E01A1">
        <w:rPr>
          <w:rFonts w:ascii="Segoe UI Light" w:hAnsi="Segoe UI Light" w:cs="Segoe UI Light"/>
          <w:sz w:val="20"/>
          <w:szCs w:val="20"/>
        </w:rPr>
        <w:t>Osieku</w:t>
      </w:r>
      <w:r w:rsidRPr="007E01A1">
        <w:rPr>
          <w:rFonts w:ascii="Segoe UI Light" w:hAnsi="Segoe UI Light" w:cs="Segoe UI Light"/>
          <w:sz w:val="20"/>
          <w:szCs w:val="20"/>
        </w:rPr>
        <w:t xml:space="preserve">, pomiędzy: </w:t>
      </w:r>
    </w:p>
    <w:p w14:paraId="76BC655C" w14:textId="77777777" w:rsidR="00A90F80" w:rsidRPr="007E01A1" w:rsidRDefault="00A90F80" w:rsidP="00A06675">
      <w:pPr>
        <w:tabs>
          <w:tab w:val="num" w:pos="0"/>
        </w:tabs>
        <w:ind w:hanging="11"/>
        <w:jc w:val="both"/>
        <w:rPr>
          <w:rFonts w:ascii="Segoe UI Light" w:hAnsi="Segoe UI Light" w:cs="Segoe UI Light"/>
          <w:b/>
          <w:sz w:val="20"/>
          <w:szCs w:val="20"/>
        </w:rPr>
      </w:pPr>
    </w:p>
    <w:p w14:paraId="660C8AE9" w14:textId="73A9D4B4" w:rsidR="005A1AB3" w:rsidRPr="007E01A1" w:rsidRDefault="007E01A1" w:rsidP="00A06675">
      <w:pPr>
        <w:rPr>
          <w:rFonts w:ascii="Segoe UI Light" w:hAnsi="Segoe UI Light" w:cs="Segoe UI Light"/>
          <w:sz w:val="20"/>
          <w:szCs w:val="20"/>
        </w:rPr>
      </w:pPr>
      <w:r w:rsidRPr="007E01A1">
        <w:rPr>
          <w:rFonts w:ascii="Segoe UI Light" w:hAnsi="Segoe UI Light" w:cs="Segoe UI Light"/>
          <w:b/>
          <w:sz w:val="20"/>
          <w:szCs w:val="20"/>
        </w:rPr>
        <w:t xml:space="preserve">Gminną Spółkę Wodną Osiek, </w:t>
      </w:r>
      <w:r w:rsidRPr="007E01A1">
        <w:rPr>
          <w:rFonts w:ascii="Segoe UI Light" w:hAnsi="Segoe UI Light" w:cs="Segoe UI Light"/>
          <w:sz w:val="20"/>
          <w:szCs w:val="20"/>
        </w:rPr>
        <w:t>Osiek 85, 87-340 Osiek</w:t>
      </w:r>
      <w:r w:rsidRPr="007E01A1">
        <w:rPr>
          <w:rFonts w:ascii="Segoe UI Light" w:hAnsi="Segoe UI Light" w:cs="Segoe UI Light"/>
          <w:b/>
          <w:sz w:val="20"/>
          <w:szCs w:val="20"/>
        </w:rPr>
        <w:t xml:space="preserve">, </w:t>
      </w:r>
      <w:r w:rsidRPr="007E01A1">
        <w:rPr>
          <w:rFonts w:ascii="Segoe UI Light" w:hAnsi="Segoe UI Light" w:cs="Segoe UI Light"/>
          <w:sz w:val="20"/>
          <w:szCs w:val="20"/>
        </w:rPr>
        <w:t>NIP: 8741325679</w:t>
      </w:r>
      <w:r w:rsidR="005A1AB3" w:rsidRPr="007E01A1">
        <w:rPr>
          <w:rFonts w:ascii="Segoe UI Light" w:hAnsi="Segoe UI Light" w:cs="Segoe UI Light"/>
          <w:sz w:val="20"/>
          <w:szCs w:val="20"/>
        </w:rPr>
        <w:t>, reprezentowaną przez:</w:t>
      </w:r>
    </w:p>
    <w:p w14:paraId="0A3A0834" w14:textId="77777777" w:rsidR="005A1AB3" w:rsidRPr="007E01A1" w:rsidRDefault="005A1AB3" w:rsidP="00A06675">
      <w:pPr>
        <w:rPr>
          <w:rFonts w:ascii="Segoe UI Light" w:hAnsi="Segoe UI Light" w:cs="Segoe UI Light"/>
          <w:sz w:val="20"/>
          <w:szCs w:val="20"/>
        </w:rPr>
      </w:pPr>
    </w:p>
    <w:p w14:paraId="26BDD513" w14:textId="5BA404E7" w:rsidR="007E01A1" w:rsidRPr="007E01A1" w:rsidRDefault="007E01A1" w:rsidP="007E01A1">
      <w:pPr>
        <w:pStyle w:val="Akapitzlist"/>
        <w:numPr>
          <w:ilvl w:val="0"/>
          <w:numId w:val="29"/>
        </w:numPr>
        <w:rPr>
          <w:rFonts w:ascii="Segoe UI Light" w:hAnsi="Segoe UI Light" w:cs="Segoe UI Light"/>
          <w:sz w:val="20"/>
          <w:szCs w:val="20"/>
        </w:rPr>
      </w:pPr>
      <w:r w:rsidRPr="007E01A1">
        <w:rPr>
          <w:rFonts w:ascii="Segoe UI Light" w:hAnsi="Segoe UI Light" w:cs="Segoe UI Light"/>
          <w:sz w:val="20"/>
          <w:szCs w:val="20"/>
        </w:rPr>
        <w:t>………………………………………..</w:t>
      </w:r>
      <w:r w:rsidR="005A1AB3" w:rsidRPr="007E01A1">
        <w:rPr>
          <w:rFonts w:ascii="Segoe UI Light" w:hAnsi="Segoe UI Light" w:cs="Segoe UI Light"/>
          <w:sz w:val="20"/>
          <w:szCs w:val="20"/>
        </w:rPr>
        <w:t xml:space="preserve"> – </w:t>
      </w:r>
      <w:r w:rsidRPr="007E01A1">
        <w:rPr>
          <w:rFonts w:ascii="Segoe UI Light" w:hAnsi="Segoe UI Light" w:cs="Segoe UI Light"/>
          <w:sz w:val="20"/>
          <w:szCs w:val="20"/>
        </w:rPr>
        <w:t>Przewodniczącego GSW</w:t>
      </w:r>
    </w:p>
    <w:p w14:paraId="065370C7" w14:textId="77777777" w:rsidR="007E01A1" w:rsidRPr="007E01A1" w:rsidRDefault="007E01A1" w:rsidP="007E01A1">
      <w:pPr>
        <w:pStyle w:val="Akapitzlist"/>
        <w:numPr>
          <w:ilvl w:val="0"/>
          <w:numId w:val="29"/>
        </w:numPr>
        <w:rPr>
          <w:rFonts w:ascii="Segoe UI Light" w:hAnsi="Segoe UI Light" w:cs="Segoe UI Light"/>
          <w:sz w:val="20"/>
          <w:szCs w:val="20"/>
        </w:rPr>
      </w:pPr>
      <w:r w:rsidRPr="007E01A1">
        <w:rPr>
          <w:rFonts w:ascii="Segoe UI Light" w:hAnsi="Segoe UI Light" w:cs="Segoe UI Light"/>
          <w:sz w:val="20"/>
          <w:szCs w:val="20"/>
        </w:rPr>
        <w:t>………………………………………… - Zastępcę Przewodniczącego GSW</w:t>
      </w:r>
      <w:r w:rsidR="005A1AB3" w:rsidRPr="007E01A1">
        <w:rPr>
          <w:rFonts w:ascii="Segoe UI Light" w:hAnsi="Segoe UI Light" w:cs="Segoe UI Light"/>
          <w:sz w:val="20"/>
          <w:szCs w:val="20"/>
        </w:rPr>
        <w:t>,</w:t>
      </w:r>
    </w:p>
    <w:p w14:paraId="6F597A85" w14:textId="44920FFB" w:rsidR="005A1AB3" w:rsidRPr="007E01A1" w:rsidRDefault="005A1AB3" w:rsidP="007E01A1">
      <w:pPr>
        <w:rPr>
          <w:rFonts w:ascii="Segoe UI Light" w:hAnsi="Segoe UI Light" w:cs="Segoe UI Light"/>
          <w:sz w:val="20"/>
          <w:szCs w:val="20"/>
        </w:rPr>
      </w:pPr>
      <w:r w:rsidRPr="007E01A1">
        <w:rPr>
          <w:rFonts w:ascii="Segoe UI Light" w:hAnsi="Segoe UI Light" w:cs="Segoe UI Light"/>
          <w:sz w:val="20"/>
          <w:szCs w:val="20"/>
        </w:rPr>
        <w:t>zwan</w:t>
      </w:r>
      <w:r w:rsidR="007E01A1" w:rsidRPr="007E01A1">
        <w:rPr>
          <w:rFonts w:ascii="Segoe UI Light" w:hAnsi="Segoe UI Light" w:cs="Segoe UI Light"/>
          <w:sz w:val="20"/>
          <w:szCs w:val="20"/>
        </w:rPr>
        <w:t>ą</w:t>
      </w:r>
      <w:r w:rsidRPr="007E01A1">
        <w:rPr>
          <w:rFonts w:ascii="Segoe UI Light" w:hAnsi="Segoe UI Light" w:cs="Segoe UI Light"/>
          <w:sz w:val="20"/>
          <w:szCs w:val="20"/>
        </w:rPr>
        <w:t xml:space="preserve"> dalej </w:t>
      </w:r>
      <w:r w:rsidRPr="007E01A1">
        <w:rPr>
          <w:rFonts w:ascii="Segoe UI Light" w:hAnsi="Segoe UI Light" w:cs="Segoe UI Light"/>
          <w:b/>
          <w:bCs/>
          <w:sz w:val="20"/>
          <w:szCs w:val="20"/>
        </w:rPr>
        <w:t>„</w:t>
      </w:r>
      <w:r w:rsidR="00B31198" w:rsidRPr="007E01A1">
        <w:rPr>
          <w:rFonts w:ascii="Segoe UI Light" w:hAnsi="Segoe UI Light" w:cs="Segoe UI Light"/>
          <w:b/>
          <w:bCs/>
          <w:sz w:val="20"/>
          <w:szCs w:val="20"/>
        </w:rPr>
        <w:t>Zamawiający</w:t>
      </w:r>
      <w:r w:rsidRPr="007E01A1">
        <w:rPr>
          <w:rFonts w:ascii="Segoe UI Light" w:hAnsi="Segoe UI Light" w:cs="Segoe UI Light"/>
          <w:b/>
          <w:bCs/>
          <w:sz w:val="20"/>
          <w:szCs w:val="20"/>
        </w:rPr>
        <w:t>m”</w:t>
      </w:r>
    </w:p>
    <w:p w14:paraId="56BE3308" w14:textId="77777777" w:rsidR="005A1AB3" w:rsidRPr="007E01A1" w:rsidRDefault="005A1AB3" w:rsidP="00A06675">
      <w:pPr>
        <w:rPr>
          <w:rFonts w:ascii="Segoe UI Light" w:hAnsi="Segoe UI Light" w:cs="Segoe UI Light"/>
          <w:sz w:val="20"/>
          <w:szCs w:val="20"/>
        </w:rPr>
      </w:pPr>
    </w:p>
    <w:p w14:paraId="59B89757" w14:textId="77777777" w:rsidR="005A1AB3" w:rsidRPr="007E01A1" w:rsidRDefault="005A1AB3" w:rsidP="00A06675">
      <w:pPr>
        <w:rPr>
          <w:rFonts w:ascii="Segoe UI Light" w:hAnsi="Segoe UI Light" w:cs="Segoe UI Light"/>
          <w:sz w:val="20"/>
          <w:szCs w:val="20"/>
        </w:rPr>
      </w:pPr>
      <w:r w:rsidRPr="007E01A1">
        <w:rPr>
          <w:rFonts w:ascii="Segoe UI Light" w:hAnsi="Segoe UI Light" w:cs="Segoe UI Light"/>
          <w:sz w:val="20"/>
          <w:szCs w:val="20"/>
        </w:rPr>
        <w:t>a</w:t>
      </w:r>
    </w:p>
    <w:p w14:paraId="4AC2F82C" w14:textId="77777777" w:rsidR="00C01E51" w:rsidRPr="007E01A1" w:rsidRDefault="00C01E51" w:rsidP="00A06675">
      <w:pPr>
        <w:rPr>
          <w:rFonts w:ascii="Segoe UI Light" w:hAnsi="Segoe UI Light" w:cs="Segoe UI Light"/>
          <w:b/>
          <w:bCs/>
          <w:sz w:val="20"/>
          <w:szCs w:val="20"/>
        </w:rPr>
      </w:pPr>
    </w:p>
    <w:p w14:paraId="1992D1DB" w14:textId="0248BD25" w:rsidR="005A1AB3" w:rsidRPr="007E01A1" w:rsidRDefault="00C01E51" w:rsidP="00A06675">
      <w:pPr>
        <w:rPr>
          <w:rFonts w:ascii="Segoe UI Light" w:hAnsi="Segoe UI Light" w:cs="Segoe UI Light"/>
          <w:sz w:val="20"/>
          <w:szCs w:val="20"/>
        </w:rPr>
      </w:pPr>
      <w:r w:rsidRPr="007E01A1">
        <w:rPr>
          <w:rFonts w:ascii="Segoe UI Light" w:hAnsi="Segoe UI Light" w:cs="Segoe UI Light"/>
          <w:b/>
          <w:bCs/>
          <w:sz w:val="20"/>
          <w:szCs w:val="20"/>
        </w:rPr>
        <w:t>F</w:t>
      </w:r>
      <w:r w:rsidR="005A1AB3" w:rsidRPr="007E01A1">
        <w:rPr>
          <w:rFonts w:ascii="Segoe UI Light" w:hAnsi="Segoe UI Light" w:cs="Segoe UI Light"/>
          <w:b/>
          <w:bCs/>
          <w:sz w:val="20"/>
          <w:szCs w:val="20"/>
        </w:rPr>
        <w:t>irmą.................</w:t>
      </w:r>
      <w:r w:rsidR="005A1AB3" w:rsidRPr="007E01A1">
        <w:rPr>
          <w:rFonts w:ascii="Segoe UI Light" w:hAnsi="Segoe UI Light" w:cs="Segoe UI Light"/>
          <w:sz w:val="20"/>
          <w:szCs w:val="20"/>
        </w:rPr>
        <w:t xml:space="preserve">z siedzibą w ................. przy ul. ..........wpisaną do (CEIDG lub) Krajowego Rejestru Sądowego </w:t>
      </w:r>
    </w:p>
    <w:p w14:paraId="30896B97" w14:textId="77777777" w:rsidR="005A1AB3" w:rsidRPr="007E01A1" w:rsidRDefault="005A1AB3" w:rsidP="00A06675">
      <w:pPr>
        <w:rPr>
          <w:rFonts w:ascii="Segoe UI Light" w:hAnsi="Segoe UI Light" w:cs="Segoe UI Light"/>
          <w:sz w:val="20"/>
          <w:szCs w:val="20"/>
        </w:rPr>
      </w:pPr>
      <w:r w:rsidRPr="007E01A1">
        <w:rPr>
          <w:rFonts w:ascii="Segoe UI Light" w:hAnsi="Segoe UI Light" w:cs="Segoe UI Light"/>
          <w:sz w:val="20"/>
          <w:szCs w:val="20"/>
        </w:rPr>
        <w:t>prowadzonego przez Sąd Rejonowy dla ........................pod numerem KRS .............., NIP ......................</w:t>
      </w:r>
    </w:p>
    <w:p w14:paraId="22F16011" w14:textId="77777777" w:rsidR="005A1AB3" w:rsidRPr="007E01A1" w:rsidRDefault="005A1AB3" w:rsidP="00A06675">
      <w:pPr>
        <w:rPr>
          <w:rFonts w:ascii="Segoe UI Light" w:hAnsi="Segoe UI Light" w:cs="Segoe UI Light"/>
          <w:sz w:val="20"/>
          <w:szCs w:val="20"/>
        </w:rPr>
      </w:pPr>
      <w:r w:rsidRPr="007E01A1">
        <w:rPr>
          <w:rFonts w:ascii="Segoe UI Light" w:hAnsi="Segoe UI Light" w:cs="Segoe UI Light"/>
          <w:sz w:val="20"/>
          <w:szCs w:val="20"/>
        </w:rPr>
        <w:t>o kapitale zakładowym......................, reprezentowaną przez:</w:t>
      </w:r>
    </w:p>
    <w:p w14:paraId="74A27D52" w14:textId="77777777" w:rsidR="005A1AB3" w:rsidRPr="007E01A1" w:rsidRDefault="005A1AB3" w:rsidP="00A06675">
      <w:pPr>
        <w:rPr>
          <w:rFonts w:ascii="Segoe UI Light" w:hAnsi="Segoe UI Light" w:cs="Segoe UI Light"/>
          <w:sz w:val="20"/>
          <w:szCs w:val="20"/>
        </w:rPr>
      </w:pPr>
    </w:p>
    <w:p w14:paraId="618CE076" w14:textId="270526D1" w:rsidR="00A90F80" w:rsidRPr="007E01A1" w:rsidRDefault="00631530" w:rsidP="00A06675">
      <w:pPr>
        <w:pStyle w:val="Akapitzlist"/>
        <w:numPr>
          <w:ilvl w:val="0"/>
          <w:numId w:val="13"/>
        </w:numPr>
        <w:rPr>
          <w:rFonts w:ascii="Segoe UI Light" w:hAnsi="Segoe UI Light" w:cs="Segoe UI Light"/>
          <w:b/>
          <w:bCs/>
          <w:sz w:val="20"/>
          <w:szCs w:val="20"/>
        </w:rPr>
      </w:pPr>
      <w:r w:rsidRPr="007E01A1">
        <w:rPr>
          <w:rFonts w:ascii="Segoe UI Light" w:hAnsi="Segoe UI Light" w:cs="Segoe UI Light"/>
          <w:sz w:val="20"/>
          <w:szCs w:val="20"/>
        </w:rPr>
        <w:t>............................, zwanym</w:t>
      </w:r>
      <w:r w:rsidR="005A1AB3" w:rsidRPr="007E01A1">
        <w:rPr>
          <w:rFonts w:ascii="Segoe UI Light" w:hAnsi="Segoe UI Light" w:cs="Segoe UI Light"/>
          <w:sz w:val="20"/>
          <w:szCs w:val="20"/>
        </w:rPr>
        <w:t xml:space="preserve"> dalej </w:t>
      </w:r>
      <w:r w:rsidR="005A1AB3" w:rsidRPr="007E01A1">
        <w:rPr>
          <w:rFonts w:ascii="Segoe UI Light" w:hAnsi="Segoe UI Light" w:cs="Segoe UI Light"/>
          <w:b/>
          <w:bCs/>
          <w:sz w:val="20"/>
          <w:szCs w:val="20"/>
        </w:rPr>
        <w:t>„Wykonawcą”</w:t>
      </w:r>
    </w:p>
    <w:p w14:paraId="73C52184" w14:textId="77777777" w:rsidR="00792F25" w:rsidRPr="007E01A1" w:rsidRDefault="00792F25" w:rsidP="00A06675">
      <w:pPr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14:paraId="5E5FC8DA" w14:textId="77777777" w:rsidR="00792F25" w:rsidRPr="007E01A1" w:rsidRDefault="00792F25" w:rsidP="00A06675">
      <w:pPr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14:paraId="63CB44D0" w14:textId="77777777" w:rsidR="007E01A1" w:rsidRPr="007E01A1" w:rsidRDefault="007E01A1" w:rsidP="007E01A1">
      <w:pPr>
        <w:spacing w:after="60"/>
        <w:jc w:val="center"/>
        <w:rPr>
          <w:rFonts w:ascii="Segoe UI Light" w:hAnsi="Segoe UI Light" w:cs="Segoe UI Light"/>
          <w:b/>
          <w:sz w:val="20"/>
          <w:szCs w:val="20"/>
        </w:rPr>
      </w:pPr>
      <w:r w:rsidRPr="007E01A1">
        <w:rPr>
          <w:rFonts w:ascii="Segoe UI Light" w:hAnsi="Segoe UI Light" w:cs="Segoe UI Light"/>
          <w:b/>
          <w:sz w:val="20"/>
          <w:szCs w:val="20"/>
        </w:rPr>
        <w:t>§ 1 Podstawa zawarcia umowy</w:t>
      </w:r>
    </w:p>
    <w:p w14:paraId="081BD2BB" w14:textId="0C4F0E99" w:rsidR="007E01A1" w:rsidRPr="007E01A1" w:rsidRDefault="007E01A1" w:rsidP="00186BC6">
      <w:pPr>
        <w:numPr>
          <w:ilvl w:val="6"/>
          <w:numId w:val="30"/>
        </w:numPr>
        <w:tabs>
          <w:tab w:val="clear" w:pos="5040"/>
          <w:tab w:val="num" w:pos="-1843"/>
        </w:tabs>
        <w:spacing w:after="60" w:line="276" w:lineRule="auto"/>
        <w:ind w:left="284" w:hanging="284"/>
        <w:jc w:val="both"/>
        <w:rPr>
          <w:rFonts w:ascii="Segoe UI Light" w:hAnsi="Segoe UI Light" w:cs="Segoe UI Light"/>
          <w:sz w:val="20"/>
          <w:szCs w:val="20"/>
        </w:rPr>
      </w:pPr>
      <w:r w:rsidRPr="007E01A1">
        <w:rPr>
          <w:rFonts w:ascii="Segoe UI Light" w:hAnsi="Segoe UI Light" w:cs="Segoe UI Light"/>
          <w:sz w:val="20"/>
          <w:szCs w:val="20"/>
        </w:rPr>
        <w:t xml:space="preserve">Niniejsza umowa została zawarta w wyniku rozstrzygnięcia postępowania o udzielenie zamówienia publicznego (Nr ref. </w:t>
      </w:r>
      <w:r w:rsidR="00AE2467" w:rsidRPr="007E01A1">
        <w:rPr>
          <w:rFonts w:ascii="Segoe UI Light" w:hAnsi="Segoe UI Light" w:cs="Segoe UI Light"/>
          <w:b/>
          <w:bCs/>
          <w:sz w:val="20"/>
          <w:szCs w:val="20"/>
        </w:rPr>
        <w:t>GSW.6.2020.RC</w:t>
      </w:r>
      <w:r w:rsidRPr="007E01A1">
        <w:rPr>
          <w:rFonts w:ascii="Segoe UI Light" w:hAnsi="Segoe UI Light" w:cs="Segoe UI Light"/>
          <w:sz w:val="20"/>
          <w:szCs w:val="20"/>
        </w:rPr>
        <w:t xml:space="preserve">) oraz wyboru przez Zamawiającego oferty w trybie przetargu nieograniczonego zgodnie z art. 39 ustawy z dnia 29.01.2004 r. - Prawo zamówień publicznych </w:t>
      </w:r>
      <w:r w:rsidR="00AE2467" w:rsidRPr="007E01A1">
        <w:rPr>
          <w:rFonts w:ascii="Segoe UI Light" w:hAnsi="Segoe UI Light" w:cs="Segoe UI Light"/>
          <w:sz w:val="20"/>
          <w:szCs w:val="20"/>
        </w:rPr>
        <w:t>(tekst</w:t>
      </w:r>
      <w:r w:rsidRPr="007E01A1">
        <w:rPr>
          <w:rFonts w:ascii="Segoe UI Light" w:hAnsi="Segoe UI Light" w:cs="Segoe UI Light"/>
          <w:sz w:val="20"/>
          <w:szCs w:val="20"/>
        </w:rPr>
        <w:t xml:space="preserve"> jednolity Dz. U. 2019, poz. 1843 ze zmianami).  </w:t>
      </w:r>
    </w:p>
    <w:p w14:paraId="2E700A61" w14:textId="3A5A2299" w:rsidR="007E01A1" w:rsidRPr="007E01A1" w:rsidRDefault="007E01A1" w:rsidP="00186BC6">
      <w:pPr>
        <w:numPr>
          <w:ilvl w:val="6"/>
          <w:numId w:val="30"/>
        </w:numPr>
        <w:tabs>
          <w:tab w:val="clear" w:pos="5040"/>
          <w:tab w:val="num" w:pos="-1843"/>
        </w:tabs>
        <w:spacing w:after="60" w:line="276" w:lineRule="auto"/>
        <w:ind w:left="284" w:hanging="284"/>
        <w:jc w:val="both"/>
        <w:rPr>
          <w:rFonts w:ascii="Segoe UI Light" w:hAnsi="Segoe UI Light" w:cs="Segoe UI Light"/>
          <w:sz w:val="20"/>
          <w:szCs w:val="20"/>
        </w:rPr>
      </w:pPr>
      <w:r w:rsidRPr="007E01A1">
        <w:rPr>
          <w:rFonts w:ascii="Segoe UI Light" w:hAnsi="Segoe UI Light" w:cs="Segoe UI Light"/>
          <w:sz w:val="20"/>
          <w:szCs w:val="20"/>
        </w:rPr>
        <w:t xml:space="preserve">Zamówienie realizowane jest w ramach </w:t>
      </w:r>
      <w:bookmarkStart w:id="0" w:name="_Hlk31097481"/>
      <w:r w:rsidR="00AE2467" w:rsidRPr="007C25C0">
        <w:rPr>
          <w:rFonts w:ascii="Segoe UI Light" w:hAnsi="Segoe UI Light" w:cs="Segoe UI Light"/>
          <w:sz w:val="20"/>
          <w:szCs w:val="20"/>
        </w:rPr>
        <w:t>w ramach operacji typu „Inwestycje zapobiegające zniszczeniu potencjału produkcji rolnej” w ramach poddziałania „Wsparcie inwestycji w środki zapobiegawcze, których celem jest ograniczenie skutków prawdopodobnych klęsk żywiołowych, niekorzystnych zjawisk klimatycznych i katastrof”</w:t>
      </w:r>
      <w:r w:rsidR="00AE2467">
        <w:rPr>
          <w:rFonts w:ascii="Segoe UI Light" w:hAnsi="Segoe UI Light" w:cs="Segoe UI Light"/>
          <w:sz w:val="20"/>
          <w:szCs w:val="20"/>
        </w:rPr>
        <w:t xml:space="preserve"> </w:t>
      </w:r>
      <w:r w:rsidR="00AE2467" w:rsidRPr="007C25C0">
        <w:rPr>
          <w:rFonts w:ascii="Segoe UI Light" w:hAnsi="Segoe UI Light" w:cs="Segoe UI Light"/>
          <w:sz w:val="20"/>
          <w:szCs w:val="20"/>
        </w:rPr>
        <w:t>objętego Programem Rozwoju Obszarów Wiejskich na lata 2014–2020</w:t>
      </w:r>
      <w:r w:rsidR="00AE2467">
        <w:rPr>
          <w:rFonts w:ascii="Segoe UI Light" w:hAnsi="Segoe UI Light" w:cs="Segoe UI Light"/>
          <w:sz w:val="20"/>
          <w:szCs w:val="20"/>
        </w:rPr>
        <w:t>.</w:t>
      </w:r>
    </w:p>
    <w:bookmarkEnd w:id="0"/>
    <w:p w14:paraId="0A01CC68" w14:textId="77777777" w:rsidR="00AE2467" w:rsidRDefault="00AE2467" w:rsidP="007E01A1">
      <w:pPr>
        <w:spacing w:after="60"/>
        <w:jc w:val="center"/>
        <w:rPr>
          <w:rFonts w:ascii="Segoe UI Light" w:hAnsi="Segoe UI Light" w:cs="Segoe UI Light"/>
          <w:b/>
          <w:sz w:val="20"/>
          <w:szCs w:val="20"/>
        </w:rPr>
      </w:pPr>
    </w:p>
    <w:p w14:paraId="1B4AF8CB" w14:textId="0BB71734" w:rsidR="007E01A1" w:rsidRPr="007E01A1" w:rsidRDefault="007E01A1" w:rsidP="007E01A1">
      <w:pPr>
        <w:spacing w:after="60"/>
        <w:jc w:val="center"/>
        <w:rPr>
          <w:rFonts w:ascii="Segoe UI Light" w:hAnsi="Segoe UI Light" w:cs="Segoe UI Light"/>
          <w:b/>
          <w:sz w:val="20"/>
          <w:szCs w:val="20"/>
        </w:rPr>
      </w:pPr>
      <w:r w:rsidRPr="007E01A1">
        <w:rPr>
          <w:rFonts w:ascii="Segoe UI Light" w:hAnsi="Segoe UI Light" w:cs="Segoe UI Light"/>
          <w:b/>
          <w:sz w:val="20"/>
          <w:szCs w:val="20"/>
        </w:rPr>
        <w:t>§ 2 Przedmiot umowy</w:t>
      </w:r>
    </w:p>
    <w:p w14:paraId="26373726" w14:textId="358C4ACB" w:rsidR="007E01A1" w:rsidRPr="007E01A1" w:rsidRDefault="007E01A1" w:rsidP="007E01A1">
      <w:pPr>
        <w:numPr>
          <w:ilvl w:val="0"/>
          <w:numId w:val="34"/>
        </w:numPr>
        <w:spacing w:after="60" w:line="276" w:lineRule="auto"/>
        <w:ind w:left="284" w:hanging="284"/>
        <w:jc w:val="both"/>
        <w:rPr>
          <w:rFonts w:ascii="Segoe UI Light" w:hAnsi="Segoe UI Light" w:cs="Segoe UI Light"/>
          <w:sz w:val="20"/>
          <w:szCs w:val="20"/>
        </w:rPr>
      </w:pPr>
      <w:r w:rsidRPr="007E01A1">
        <w:rPr>
          <w:rFonts w:ascii="Segoe UI Light" w:hAnsi="Segoe UI Light" w:cs="Segoe UI Light"/>
          <w:sz w:val="20"/>
          <w:szCs w:val="20"/>
        </w:rPr>
        <w:t xml:space="preserve">Przedmiotem umowy jest dostawa fabrycznie nowego sprzętu zgodnie ze </w:t>
      </w:r>
      <w:r w:rsidR="0085076A" w:rsidRPr="007E01A1">
        <w:rPr>
          <w:rFonts w:ascii="Segoe UI Light" w:hAnsi="Segoe UI Light" w:cs="Segoe UI Light"/>
          <w:sz w:val="20"/>
          <w:szCs w:val="20"/>
        </w:rPr>
        <w:t>złożoną w</w:t>
      </w:r>
      <w:r w:rsidRPr="007E01A1">
        <w:rPr>
          <w:rFonts w:ascii="Segoe UI Light" w:hAnsi="Segoe UI Light" w:cs="Segoe UI Light"/>
          <w:sz w:val="20"/>
          <w:szCs w:val="20"/>
        </w:rPr>
        <w:t xml:space="preserve"> ww. postępowaniu ofertą stanowiącą Załącznik Nr 1 do umowy. Wykonanie zamówienia nastąpi zgodnie ze specyfikacją istotnych warunków zamówienia w postępowaniu, o którym mowa w § 1 (dalej SIWZ) zawierającą szczegółowy opis przedmiotu zamówienia. </w:t>
      </w:r>
    </w:p>
    <w:p w14:paraId="2F4B7782" w14:textId="77777777" w:rsidR="007E01A1" w:rsidRPr="007E01A1" w:rsidRDefault="007E01A1" w:rsidP="007E01A1">
      <w:pPr>
        <w:numPr>
          <w:ilvl w:val="0"/>
          <w:numId w:val="34"/>
        </w:numPr>
        <w:spacing w:after="60" w:line="276" w:lineRule="auto"/>
        <w:ind w:left="284" w:hanging="284"/>
        <w:jc w:val="both"/>
        <w:rPr>
          <w:rFonts w:ascii="Segoe UI Light" w:hAnsi="Segoe UI Light" w:cs="Segoe UI Light"/>
          <w:sz w:val="20"/>
          <w:szCs w:val="20"/>
        </w:rPr>
      </w:pPr>
      <w:r w:rsidRPr="007E01A1">
        <w:rPr>
          <w:rFonts w:ascii="Segoe UI Light" w:hAnsi="Segoe UI Light" w:cs="Segoe UI Light"/>
          <w:sz w:val="20"/>
          <w:szCs w:val="20"/>
        </w:rPr>
        <w:t xml:space="preserve">Integralną częścią umowy są: </w:t>
      </w:r>
    </w:p>
    <w:p w14:paraId="7D3493BC" w14:textId="77777777" w:rsidR="007E01A1" w:rsidRPr="007E01A1" w:rsidRDefault="007E01A1" w:rsidP="007E01A1">
      <w:pPr>
        <w:numPr>
          <w:ilvl w:val="0"/>
          <w:numId w:val="35"/>
        </w:numPr>
        <w:spacing w:after="60" w:line="276" w:lineRule="auto"/>
        <w:ind w:left="851" w:hanging="425"/>
        <w:jc w:val="both"/>
        <w:rPr>
          <w:rFonts w:ascii="Segoe UI Light" w:hAnsi="Segoe UI Light" w:cs="Segoe UI Light"/>
          <w:sz w:val="20"/>
          <w:szCs w:val="20"/>
        </w:rPr>
      </w:pPr>
      <w:r w:rsidRPr="007E01A1">
        <w:rPr>
          <w:rFonts w:ascii="Segoe UI Light" w:hAnsi="Segoe UI Light" w:cs="Segoe UI Light"/>
          <w:sz w:val="20"/>
          <w:szCs w:val="20"/>
        </w:rPr>
        <w:t xml:space="preserve">Oferta. </w:t>
      </w:r>
    </w:p>
    <w:p w14:paraId="65148782" w14:textId="77777777" w:rsidR="007E01A1" w:rsidRPr="007E01A1" w:rsidRDefault="007E01A1" w:rsidP="007E01A1">
      <w:pPr>
        <w:numPr>
          <w:ilvl w:val="0"/>
          <w:numId w:val="35"/>
        </w:numPr>
        <w:spacing w:after="60" w:line="276" w:lineRule="auto"/>
        <w:ind w:left="851" w:hanging="425"/>
        <w:jc w:val="both"/>
        <w:rPr>
          <w:rFonts w:ascii="Segoe UI Light" w:hAnsi="Segoe UI Light" w:cs="Segoe UI Light"/>
          <w:b/>
          <w:sz w:val="20"/>
          <w:szCs w:val="20"/>
        </w:rPr>
      </w:pPr>
      <w:r w:rsidRPr="007E01A1">
        <w:rPr>
          <w:rFonts w:ascii="Segoe UI Light" w:hAnsi="Segoe UI Light" w:cs="Segoe UI Light"/>
          <w:sz w:val="20"/>
          <w:szCs w:val="20"/>
        </w:rPr>
        <w:t>SIWZ.</w:t>
      </w:r>
    </w:p>
    <w:p w14:paraId="5F9F7BF0" w14:textId="77777777" w:rsidR="007E01A1" w:rsidRPr="007E01A1" w:rsidRDefault="007E01A1" w:rsidP="007E01A1">
      <w:pPr>
        <w:spacing w:after="60"/>
        <w:jc w:val="center"/>
        <w:rPr>
          <w:rFonts w:ascii="Segoe UI Light" w:hAnsi="Segoe UI Light" w:cs="Segoe UI Light"/>
          <w:b/>
          <w:sz w:val="20"/>
          <w:szCs w:val="20"/>
        </w:rPr>
      </w:pPr>
      <w:r w:rsidRPr="007E01A1">
        <w:rPr>
          <w:rFonts w:ascii="Segoe UI Light" w:hAnsi="Segoe UI Light" w:cs="Segoe UI Light"/>
          <w:b/>
          <w:sz w:val="20"/>
          <w:szCs w:val="20"/>
        </w:rPr>
        <w:lastRenderedPageBreak/>
        <w:t>§ 3 Termin wykonania umowy</w:t>
      </w:r>
    </w:p>
    <w:p w14:paraId="654CFA7C" w14:textId="77777777" w:rsidR="00186BC6" w:rsidRDefault="007E01A1" w:rsidP="00186BC6">
      <w:pPr>
        <w:numPr>
          <w:ilvl w:val="0"/>
          <w:numId w:val="40"/>
        </w:numPr>
        <w:tabs>
          <w:tab w:val="clear" w:pos="720"/>
          <w:tab w:val="num" w:pos="-2268"/>
        </w:tabs>
        <w:spacing w:after="60" w:line="276" w:lineRule="auto"/>
        <w:ind w:left="284" w:hanging="284"/>
        <w:jc w:val="both"/>
        <w:rPr>
          <w:rFonts w:ascii="Segoe UI Light" w:hAnsi="Segoe UI Light" w:cs="Segoe UI Light"/>
          <w:b/>
          <w:bCs/>
          <w:sz w:val="20"/>
          <w:szCs w:val="20"/>
        </w:rPr>
      </w:pPr>
      <w:r w:rsidRPr="007E01A1">
        <w:rPr>
          <w:rFonts w:ascii="Segoe UI Light" w:hAnsi="Segoe UI Light" w:cs="Segoe UI Light"/>
          <w:sz w:val="20"/>
          <w:szCs w:val="20"/>
        </w:rPr>
        <w:t xml:space="preserve">Wykonawca dostarczy przedmiot zamówienia, o którym mowa w </w:t>
      </w:r>
      <w:r w:rsidRPr="007E01A1">
        <w:rPr>
          <w:rFonts w:ascii="Segoe UI Light" w:hAnsi="Segoe UI Light" w:cs="Segoe UI Light"/>
          <w:bCs/>
          <w:sz w:val="20"/>
          <w:szCs w:val="20"/>
        </w:rPr>
        <w:t xml:space="preserve">§ 1 </w:t>
      </w:r>
      <w:r w:rsidRPr="007E01A1">
        <w:rPr>
          <w:rFonts w:ascii="Segoe UI Light" w:hAnsi="Segoe UI Light" w:cs="Segoe UI Light"/>
          <w:sz w:val="20"/>
          <w:szCs w:val="20"/>
        </w:rPr>
        <w:t xml:space="preserve">nie później niż w </w:t>
      </w:r>
      <w:r w:rsidRPr="00E54B06">
        <w:rPr>
          <w:rFonts w:ascii="Segoe UI Light" w:hAnsi="Segoe UI Light" w:cs="Segoe UI Light"/>
          <w:sz w:val="20"/>
          <w:szCs w:val="20"/>
        </w:rPr>
        <w:t>terminie</w:t>
      </w:r>
      <w:proofErr w:type="gramStart"/>
      <w:r w:rsidRPr="00E54B06">
        <w:rPr>
          <w:rFonts w:ascii="Segoe UI Light" w:hAnsi="Segoe UI Light" w:cs="Segoe UI Light"/>
          <w:sz w:val="20"/>
          <w:szCs w:val="20"/>
        </w:rPr>
        <w:t xml:space="preserve"> </w:t>
      </w:r>
      <w:r w:rsidR="00AE2467" w:rsidRPr="00E54B06">
        <w:rPr>
          <w:rFonts w:ascii="Segoe UI Light" w:hAnsi="Segoe UI Light" w:cs="Segoe UI Light"/>
          <w:sz w:val="20"/>
          <w:szCs w:val="20"/>
        </w:rPr>
        <w:t>….</w:t>
      </w:r>
      <w:proofErr w:type="gramEnd"/>
      <w:r w:rsidR="00AE2467" w:rsidRPr="00E54B06">
        <w:rPr>
          <w:rFonts w:ascii="Segoe UI Light" w:hAnsi="Segoe UI Light" w:cs="Segoe UI Light"/>
          <w:sz w:val="20"/>
          <w:szCs w:val="20"/>
        </w:rPr>
        <w:t>.</w:t>
      </w:r>
      <w:r w:rsidRPr="00E54B06">
        <w:rPr>
          <w:rFonts w:ascii="Segoe UI Light" w:hAnsi="Segoe UI Light" w:cs="Segoe UI Light"/>
          <w:sz w:val="20"/>
          <w:szCs w:val="20"/>
        </w:rPr>
        <w:t xml:space="preserve"> dni</w:t>
      </w:r>
      <w:r w:rsidRPr="007E01A1">
        <w:rPr>
          <w:rFonts w:ascii="Segoe UI Light" w:hAnsi="Segoe UI Light" w:cs="Segoe UI Light"/>
          <w:sz w:val="20"/>
          <w:szCs w:val="20"/>
        </w:rPr>
        <w:t xml:space="preserve"> kalendarzowych od dnia zawarcia niniejszej umowy.</w:t>
      </w:r>
    </w:p>
    <w:p w14:paraId="7434241F" w14:textId="77777777" w:rsidR="00186BC6" w:rsidRDefault="007E01A1" w:rsidP="00186BC6">
      <w:pPr>
        <w:numPr>
          <w:ilvl w:val="0"/>
          <w:numId w:val="40"/>
        </w:numPr>
        <w:tabs>
          <w:tab w:val="clear" w:pos="720"/>
          <w:tab w:val="num" w:pos="-2268"/>
        </w:tabs>
        <w:spacing w:after="60" w:line="276" w:lineRule="auto"/>
        <w:ind w:left="284" w:hanging="284"/>
        <w:jc w:val="both"/>
        <w:rPr>
          <w:rFonts w:ascii="Segoe UI Light" w:hAnsi="Segoe UI Light" w:cs="Segoe UI Light"/>
          <w:b/>
          <w:bCs/>
          <w:sz w:val="20"/>
          <w:szCs w:val="20"/>
        </w:rPr>
      </w:pPr>
      <w:r w:rsidRPr="00186BC6">
        <w:rPr>
          <w:rFonts w:ascii="Segoe UI Light" w:hAnsi="Segoe UI Light" w:cs="Segoe UI Light"/>
          <w:sz w:val="20"/>
          <w:szCs w:val="20"/>
        </w:rPr>
        <w:t xml:space="preserve">Przedmiot zamówienia dostarczony zostanie transportem własnym Wykonawcy. </w:t>
      </w:r>
      <w:bookmarkStart w:id="1" w:name="_Hlk47015262"/>
    </w:p>
    <w:p w14:paraId="67502521" w14:textId="77777777" w:rsidR="00186BC6" w:rsidRDefault="007E01A1" w:rsidP="00186BC6">
      <w:pPr>
        <w:numPr>
          <w:ilvl w:val="0"/>
          <w:numId w:val="40"/>
        </w:numPr>
        <w:tabs>
          <w:tab w:val="clear" w:pos="720"/>
          <w:tab w:val="num" w:pos="-2268"/>
        </w:tabs>
        <w:spacing w:after="60" w:line="276" w:lineRule="auto"/>
        <w:ind w:left="284" w:hanging="284"/>
        <w:jc w:val="both"/>
        <w:rPr>
          <w:rFonts w:ascii="Segoe UI Light" w:hAnsi="Segoe UI Light" w:cs="Segoe UI Light"/>
          <w:b/>
          <w:bCs/>
          <w:sz w:val="20"/>
          <w:szCs w:val="20"/>
        </w:rPr>
      </w:pPr>
      <w:r w:rsidRPr="00186BC6">
        <w:rPr>
          <w:rFonts w:ascii="Segoe UI Light" w:hAnsi="Segoe UI Light" w:cs="Segoe UI Light"/>
          <w:sz w:val="20"/>
          <w:szCs w:val="20"/>
        </w:rPr>
        <w:t xml:space="preserve">Wykonawca dostarczy przedmiot zamówienia do </w:t>
      </w:r>
      <w:r w:rsidR="00AE2467" w:rsidRPr="00186BC6">
        <w:rPr>
          <w:rFonts w:ascii="Segoe UI Light" w:hAnsi="Segoe UI Light" w:cs="Segoe UI Light"/>
          <w:sz w:val="20"/>
          <w:szCs w:val="20"/>
        </w:rPr>
        <w:t xml:space="preserve">siedziby Zamawiającego </w:t>
      </w:r>
      <w:r w:rsidRPr="00186BC6">
        <w:rPr>
          <w:rFonts w:ascii="Segoe UI Light" w:hAnsi="Segoe UI Light" w:cs="Segoe UI Light"/>
          <w:sz w:val="20"/>
          <w:szCs w:val="20"/>
        </w:rPr>
        <w:t xml:space="preserve">w </w:t>
      </w:r>
      <w:r w:rsidR="00AE2467" w:rsidRPr="00186BC6">
        <w:rPr>
          <w:rFonts w:ascii="Segoe UI Light" w:hAnsi="Segoe UI Light" w:cs="Segoe UI Light"/>
          <w:sz w:val="20"/>
          <w:szCs w:val="20"/>
        </w:rPr>
        <w:t>Osieku, Osiek 85 (87-340</w:t>
      </w:r>
      <w:r w:rsidR="00772360" w:rsidRPr="00186BC6">
        <w:rPr>
          <w:rFonts w:ascii="Segoe UI Light" w:hAnsi="Segoe UI Light" w:cs="Segoe UI Light"/>
          <w:sz w:val="20"/>
          <w:szCs w:val="20"/>
        </w:rPr>
        <w:t xml:space="preserve"> </w:t>
      </w:r>
      <w:r w:rsidR="00AE2467" w:rsidRPr="00186BC6">
        <w:rPr>
          <w:rFonts w:ascii="Segoe UI Light" w:hAnsi="Segoe UI Light" w:cs="Segoe UI Light"/>
          <w:sz w:val="20"/>
          <w:szCs w:val="20"/>
        </w:rPr>
        <w:t>Osiek)</w:t>
      </w:r>
      <w:r w:rsidRPr="00186BC6">
        <w:rPr>
          <w:rFonts w:ascii="Segoe UI Light" w:hAnsi="Segoe UI Light" w:cs="Segoe UI Light"/>
          <w:sz w:val="20"/>
          <w:szCs w:val="20"/>
        </w:rPr>
        <w:t xml:space="preserve">. </w:t>
      </w:r>
      <w:bookmarkEnd w:id="1"/>
    </w:p>
    <w:p w14:paraId="3E4916FD" w14:textId="77777777" w:rsidR="00A7681A" w:rsidRDefault="007E01A1" w:rsidP="00A7681A">
      <w:pPr>
        <w:numPr>
          <w:ilvl w:val="0"/>
          <w:numId w:val="40"/>
        </w:numPr>
        <w:tabs>
          <w:tab w:val="clear" w:pos="720"/>
          <w:tab w:val="num" w:pos="-2268"/>
        </w:tabs>
        <w:spacing w:after="60" w:line="276" w:lineRule="auto"/>
        <w:ind w:left="284" w:hanging="284"/>
        <w:jc w:val="both"/>
        <w:rPr>
          <w:rFonts w:ascii="Segoe UI Light" w:hAnsi="Segoe UI Light" w:cs="Segoe UI Light"/>
          <w:b/>
          <w:bCs/>
          <w:sz w:val="20"/>
          <w:szCs w:val="20"/>
        </w:rPr>
      </w:pPr>
      <w:r w:rsidRPr="00186BC6">
        <w:rPr>
          <w:rFonts w:ascii="Segoe UI Light" w:hAnsi="Segoe UI Light" w:cs="Segoe UI Light"/>
          <w:sz w:val="20"/>
          <w:szCs w:val="20"/>
        </w:rPr>
        <w:t>Przedmiot umowy zostanie dostarczony w godz.: 8.00-15.00 po uprzednim uzgodnieniu terminu z Zamawiającym.</w:t>
      </w:r>
    </w:p>
    <w:p w14:paraId="72CCC5A0" w14:textId="77777777" w:rsidR="00A7681A" w:rsidRDefault="007E01A1" w:rsidP="00A7681A">
      <w:pPr>
        <w:numPr>
          <w:ilvl w:val="0"/>
          <w:numId w:val="40"/>
        </w:numPr>
        <w:tabs>
          <w:tab w:val="clear" w:pos="720"/>
          <w:tab w:val="num" w:pos="-2268"/>
        </w:tabs>
        <w:spacing w:after="60" w:line="276" w:lineRule="auto"/>
        <w:ind w:left="284" w:hanging="284"/>
        <w:jc w:val="both"/>
        <w:rPr>
          <w:rFonts w:ascii="Segoe UI Light" w:hAnsi="Segoe UI Light" w:cs="Segoe UI Light"/>
          <w:b/>
          <w:bCs/>
          <w:sz w:val="20"/>
          <w:szCs w:val="20"/>
        </w:rPr>
      </w:pPr>
      <w:r w:rsidRPr="00A7681A">
        <w:rPr>
          <w:rFonts w:ascii="Segoe UI Light" w:hAnsi="Segoe UI Light" w:cs="Segoe UI Light"/>
          <w:sz w:val="20"/>
          <w:szCs w:val="20"/>
        </w:rPr>
        <w:t xml:space="preserve">Na etapie realizacji Wykonawca umożliwi Zamawiającemu weryfikację dostawy pod kątem zgodności z wymaganiami określonymi w SIWZ i złożoną ofertą. </w:t>
      </w:r>
    </w:p>
    <w:p w14:paraId="301520E2" w14:textId="77777777" w:rsidR="00A7681A" w:rsidRDefault="007E01A1" w:rsidP="00A7681A">
      <w:pPr>
        <w:numPr>
          <w:ilvl w:val="0"/>
          <w:numId w:val="40"/>
        </w:numPr>
        <w:tabs>
          <w:tab w:val="clear" w:pos="720"/>
          <w:tab w:val="num" w:pos="-2268"/>
        </w:tabs>
        <w:spacing w:after="60" w:line="276" w:lineRule="auto"/>
        <w:ind w:left="284" w:hanging="284"/>
        <w:jc w:val="both"/>
        <w:rPr>
          <w:rFonts w:ascii="Segoe UI Light" w:hAnsi="Segoe UI Light" w:cs="Segoe UI Light"/>
          <w:b/>
          <w:bCs/>
          <w:sz w:val="20"/>
          <w:szCs w:val="20"/>
        </w:rPr>
      </w:pPr>
      <w:r w:rsidRPr="00A7681A">
        <w:rPr>
          <w:rFonts w:ascii="Segoe UI Light" w:hAnsi="Segoe UI Light" w:cs="Segoe UI Light"/>
          <w:sz w:val="20"/>
          <w:szCs w:val="20"/>
        </w:rPr>
        <w:t>Z czynności dostawy sporządzony zostanie protokół zdawczo-odbiorczy podpisany przez strony.</w:t>
      </w:r>
    </w:p>
    <w:p w14:paraId="12907120" w14:textId="77777777" w:rsidR="00A7681A" w:rsidRDefault="007E01A1" w:rsidP="00A7681A">
      <w:pPr>
        <w:numPr>
          <w:ilvl w:val="0"/>
          <w:numId w:val="40"/>
        </w:numPr>
        <w:tabs>
          <w:tab w:val="clear" w:pos="720"/>
          <w:tab w:val="num" w:pos="-2268"/>
        </w:tabs>
        <w:spacing w:after="60" w:line="276" w:lineRule="auto"/>
        <w:ind w:left="284" w:hanging="284"/>
        <w:jc w:val="both"/>
        <w:rPr>
          <w:rFonts w:ascii="Segoe UI Light" w:hAnsi="Segoe UI Light" w:cs="Segoe UI Light"/>
          <w:b/>
          <w:bCs/>
          <w:sz w:val="20"/>
          <w:szCs w:val="20"/>
        </w:rPr>
      </w:pPr>
      <w:r w:rsidRPr="00A7681A">
        <w:rPr>
          <w:rFonts w:ascii="Segoe UI Light" w:hAnsi="Segoe UI Light" w:cs="Segoe UI Light"/>
          <w:sz w:val="20"/>
          <w:szCs w:val="20"/>
        </w:rPr>
        <w:t>Osobami odpowiedzialnymi po stronie Zamawiającego za realizację niniejszej umowy są: ………………………………………………………………………………………………</w:t>
      </w:r>
      <w:proofErr w:type="gramStart"/>
      <w:r w:rsidRPr="00A7681A">
        <w:rPr>
          <w:rFonts w:ascii="Segoe UI Light" w:hAnsi="Segoe UI Light" w:cs="Segoe UI Light"/>
          <w:sz w:val="20"/>
          <w:szCs w:val="20"/>
        </w:rPr>
        <w:t>…….</w:t>
      </w:r>
      <w:proofErr w:type="gramEnd"/>
      <w:r w:rsidRPr="00A7681A">
        <w:rPr>
          <w:rFonts w:ascii="Segoe UI Light" w:hAnsi="Segoe UI Light" w:cs="Segoe UI Light"/>
          <w:sz w:val="20"/>
          <w:szCs w:val="20"/>
        </w:rPr>
        <w:t>.</w:t>
      </w:r>
    </w:p>
    <w:p w14:paraId="6E705817" w14:textId="77777777" w:rsidR="00A7681A" w:rsidRDefault="007E01A1" w:rsidP="00A7681A">
      <w:pPr>
        <w:numPr>
          <w:ilvl w:val="0"/>
          <w:numId w:val="40"/>
        </w:numPr>
        <w:tabs>
          <w:tab w:val="clear" w:pos="720"/>
          <w:tab w:val="num" w:pos="-2268"/>
        </w:tabs>
        <w:spacing w:after="60" w:line="276" w:lineRule="auto"/>
        <w:ind w:left="284" w:hanging="284"/>
        <w:jc w:val="both"/>
        <w:rPr>
          <w:rFonts w:ascii="Segoe UI Light" w:hAnsi="Segoe UI Light" w:cs="Segoe UI Light"/>
          <w:b/>
          <w:bCs/>
          <w:sz w:val="20"/>
          <w:szCs w:val="20"/>
        </w:rPr>
      </w:pPr>
      <w:r w:rsidRPr="00A7681A">
        <w:rPr>
          <w:rFonts w:ascii="Segoe UI Light" w:hAnsi="Segoe UI Light" w:cs="Segoe UI Light"/>
          <w:sz w:val="20"/>
          <w:szCs w:val="20"/>
        </w:rPr>
        <w:t>Osobami odpowiedzialnymi po stronie Wykonawcy za realizację niniejszej umowy są: ……………………………………………………………………………………………………...</w:t>
      </w:r>
    </w:p>
    <w:p w14:paraId="187B4D33" w14:textId="6C4000EC" w:rsidR="007E01A1" w:rsidRPr="00A7681A" w:rsidRDefault="007E01A1" w:rsidP="00A7681A">
      <w:pPr>
        <w:numPr>
          <w:ilvl w:val="0"/>
          <w:numId w:val="40"/>
        </w:numPr>
        <w:tabs>
          <w:tab w:val="clear" w:pos="720"/>
          <w:tab w:val="num" w:pos="-2268"/>
        </w:tabs>
        <w:spacing w:after="60" w:line="276" w:lineRule="auto"/>
        <w:ind w:left="284" w:hanging="284"/>
        <w:jc w:val="both"/>
        <w:rPr>
          <w:rFonts w:ascii="Segoe UI Light" w:hAnsi="Segoe UI Light" w:cs="Segoe UI Light"/>
          <w:b/>
          <w:bCs/>
          <w:sz w:val="20"/>
          <w:szCs w:val="20"/>
        </w:rPr>
      </w:pPr>
      <w:r w:rsidRPr="00A7681A">
        <w:rPr>
          <w:rFonts w:ascii="Segoe UI Light" w:hAnsi="Segoe UI Light" w:cs="Segoe UI Light"/>
          <w:sz w:val="20"/>
          <w:szCs w:val="20"/>
        </w:rPr>
        <w:t>Wykonawca obowiązany jest posiadać atesty, certyfikaty, świadectwa wskazane przez Zamawiającego w SIWZ.</w:t>
      </w:r>
    </w:p>
    <w:p w14:paraId="4D4D6E00" w14:textId="77777777" w:rsidR="007E01A1" w:rsidRPr="007E01A1" w:rsidRDefault="007E01A1" w:rsidP="007E01A1">
      <w:pPr>
        <w:spacing w:after="60"/>
        <w:jc w:val="center"/>
        <w:rPr>
          <w:rFonts w:ascii="Segoe UI Light" w:hAnsi="Segoe UI Light" w:cs="Segoe UI Light"/>
          <w:b/>
          <w:sz w:val="20"/>
          <w:szCs w:val="20"/>
        </w:rPr>
      </w:pPr>
      <w:r w:rsidRPr="007E01A1">
        <w:rPr>
          <w:rFonts w:ascii="Segoe UI Light" w:hAnsi="Segoe UI Light" w:cs="Segoe UI Light"/>
          <w:b/>
          <w:sz w:val="20"/>
          <w:szCs w:val="20"/>
        </w:rPr>
        <w:t>§ 4 Wynagrodzenie Wykonawcy</w:t>
      </w:r>
    </w:p>
    <w:p w14:paraId="2E81D2FD" w14:textId="77777777" w:rsidR="007E01A1" w:rsidRPr="007E01A1" w:rsidRDefault="007E01A1" w:rsidP="007E01A1">
      <w:pPr>
        <w:numPr>
          <w:ilvl w:val="0"/>
          <w:numId w:val="31"/>
        </w:numPr>
        <w:spacing w:after="60" w:line="276" w:lineRule="auto"/>
        <w:jc w:val="both"/>
        <w:rPr>
          <w:rFonts w:ascii="Segoe UI Light" w:hAnsi="Segoe UI Light" w:cs="Segoe UI Light"/>
          <w:sz w:val="20"/>
          <w:szCs w:val="20"/>
        </w:rPr>
      </w:pPr>
      <w:r w:rsidRPr="007E01A1">
        <w:rPr>
          <w:rFonts w:ascii="Segoe UI Light" w:hAnsi="Segoe UI Light" w:cs="Segoe UI Light"/>
          <w:sz w:val="20"/>
          <w:szCs w:val="20"/>
        </w:rPr>
        <w:t>Ryczałtowa cena dostawy będącej przedmiotem niniejszej umowy wynosi netto …</w:t>
      </w:r>
      <w:proofErr w:type="gramStart"/>
      <w:r w:rsidRPr="007E01A1">
        <w:rPr>
          <w:rFonts w:ascii="Segoe UI Light" w:hAnsi="Segoe UI Light" w:cs="Segoe UI Light"/>
          <w:sz w:val="20"/>
          <w:szCs w:val="20"/>
        </w:rPr>
        <w:t>…….</w:t>
      </w:r>
      <w:proofErr w:type="gramEnd"/>
      <w:r w:rsidRPr="007E01A1">
        <w:rPr>
          <w:rFonts w:ascii="Segoe UI Light" w:hAnsi="Segoe UI Light" w:cs="Segoe UI Light"/>
          <w:sz w:val="20"/>
          <w:szCs w:val="20"/>
        </w:rPr>
        <w:t>…….  zł (słownie: ……………………………</w:t>
      </w:r>
      <w:proofErr w:type="gramStart"/>
      <w:r w:rsidRPr="007E01A1">
        <w:rPr>
          <w:rFonts w:ascii="Segoe UI Light" w:hAnsi="Segoe UI Light" w:cs="Segoe UI Light"/>
          <w:sz w:val="20"/>
          <w:szCs w:val="20"/>
        </w:rPr>
        <w:t>…….</w:t>
      </w:r>
      <w:proofErr w:type="gramEnd"/>
      <w:r w:rsidRPr="007E01A1">
        <w:rPr>
          <w:rFonts w:ascii="Segoe UI Light" w:hAnsi="Segoe UI Light" w:cs="Segoe UI Light"/>
          <w:sz w:val="20"/>
          <w:szCs w:val="20"/>
        </w:rPr>
        <w:t>. złotych) powiększone o podatek VAT</w:t>
      </w:r>
      <w:proofErr w:type="gramStart"/>
      <w:r w:rsidRPr="007E01A1">
        <w:rPr>
          <w:rFonts w:ascii="Segoe UI Light" w:hAnsi="Segoe UI Light" w:cs="Segoe UI Light"/>
          <w:sz w:val="20"/>
          <w:szCs w:val="20"/>
        </w:rPr>
        <w:t xml:space="preserve"> ….</w:t>
      </w:r>
      <w:proofErr w:type="gramEnd"/>
      <w:r w:rsidRPr="007E01A1">
        <w:rPr>
          <w:rFonts w:ascii="Segoe UI Light" w:hAnsi="Segoe UI Light" w:cs="Segoe UI Light"/>
          <w:sz w:val="20"/>
          <w:szCs w:val="20"/>
        </w:rPr>
        <w:t>.% w kwocie ………. zł (słownie: ………………………………………………………………</w:t>
      </w:r>
      <w:proofErr w:type="gramStart"/>
      <w:r w:rsidRPr="007E01A1">
        <w:rPr>
          <w:rFonts w:ascii="Segoe UI Light" w:hAnsi="Segoe UI Light" w:cs="Segoe UI Light"/>
          <w:sz w:val="20"/>
          <w:szCs w:val="20"/>
        </w:rPr>
        <w:t>…….</w:t>
      </w:r>
      <w:proofErr w:type="gramEnd"/>
      <w:r w:rsidRPr="007E01A1">
        <w:rPr>
          <w:rFonts w:ascii="Segoe UI Light" w:hAnsi="Segoe UI Light" w:cs="Segoe UI Light"/>
          <w:sz w:val="20"/>
          <w:szCs w:val="20"/>
        </w:rPr>
        <w:t>. złotych), co daje łącznie kwotę brutto ………………………………</w:t>
      </w:r>
      <w:proofErr w:type="gramStart"/>
      <w:r w:rsidRPr="007E01A1">
        <w:rPr>
          <w:rFonts w:ascii="Segoe UI Light" w:hAnsi="Segoe UI Light" w:cs="Segoe UI Light"/>
          <w:sz w:val="20"/>
          <w:szCs w:val="20"/>
        </w:rPr>
        <w:t>…….</w:t>
      </w:r>
      <w:proofErr w:type="gramEnd"/>
      <w:r w:rsidRPr="007E01A1">
        <w:rPr>
          <w:rFonts w:ascii="Segoe UI Light" w:hAnsi="Segoe UI Light" w:cs="Segoe UI Light"/>
          <w:sz w:val="20"/>
          <w:szCs w:val="20"/>
        </w:rPr>
        <w:t>. zł (słownie: ………………………………………………………………</w:t>
      </w:r>
      <w:proofErr w:type="gramStart"/>
      <w:r w:rsidRPr="007E01A1">
        <w:rPr>
          <w:rFonts w:ascii="Segoe UI Light" w:hAnsi="Segoe UI Light" w:cs="Segoe UI Light"/>
          <w:sz w:val="20"/>
          <w:szCs w:val="20"/>
        </w:rPr>
        <w:t>…….</w:t>
      </w:r>
      <w:proofErr w:type="gramEnd"/>
      <w:r w:rsidRPr="007E01A1">
        <w:rPr>
          <w:rFonts w:ascii="Segoe UI Light" w:hAnsi="Segoe UI Light" w:cs="Segoe UI Light"/>
          <w:sz w:val="20"/>
          <w:szCs w:val="20"/>
        </w:rPr>
        <w:t xml:space="preserve">. </w:t>
      </w:r>
      <w:proofErr w:type="gramStart"/>
      <w:r w:rsidRPr="007E01A1">
        <w:rPr>
          <w:rFonts w:ascii="Segoe UI Light" w:hAnsi="Segoe UI Light" w:cs="Segoe UI Light"/>
          <w:sz w:val="20"/>
          <w:szCs w:val="20"/>
        </w:rPr>
        <w:t>złotych )</w:t>
      </w:r>
      <w:proofErr w:type="gramEnd"/>
      <w:r w:rsidRPr="007E01A1">
        <w:rPr>
          <w:rFonts w:ascii="Segoe UI Light" w:hAnsi="Segoe UI Light" w:cs="Segoe UI Light"/>
          <w:sz w:val="20"/>
          <w:szCs w:val="20"/>
        </w:rPr>
        <w:t>.</w:t>
      </w:r>
    </w:p>
    <w:p w14:paraId="4587F758" w14:textId="60B0C57B" w:rsidR="007E01A1" w:rsidRPr="007E01A1" w:rsidRDefault="007E01A1" w:rsidP="007E01A1">
      <w:pPr>
        <w:numPr>
          <w:ilvl w:val="0"/>
          <w:numId w:val="31"/>
        </w:numPr>
        <w:spacing w:after="60" w:line="276" w:lineRule="auto"/>
        <w:jc w:val="both"/>
        <w:rPr>
          <w:rFonts w:ascii="Segoe UI Light" w:hAnsi="Segoe UI Light" w:cs="Segoe UI Light"/>
          <w:sz w:val="20"/>
          <w:szCs w:val="20"/>
        </w:rPr>
      </w:pPr>
      <w:r w:rsidRPr="007E01A1">
        <w:rPr>
          <w:rFonts w:ascii="Segoe UI Light" w:hAnsi="Segoe UI Light" w:cs="Segoe UI Light"/>
          <w:sz w:val="20"/>
          <w:szCs w:val="20"/>
        </w:rPr>
        <w:t xml:space="preserve">Cena określona w ust. 1 zawiera wszelkie koszty związane z realizacja zamówienia w szczególności związane z transportem, ubezpieczeniem, </w:t>
      </w:r>
      <w:r w:rsidR="00791D17">
        <w:rPr>
          <w:rFonts w:ascii="Segoe UI Light" w:hAnsi="Segoe UI Light" w:cs="Segoe UI Light"/>
          <w:sz w:val="20"/>
          <w:szCs w:val="20"/>
        </w:rPr>
        <w:t>z</w:t>
      </w:r>
      <w:r w:rsidR="003F3F7E">
        <w:rPr>
          <w:rFonts w:ascii="Segoe UI Light" w:hAnsi="Segoe UI Light" w:cs="Segoe UI Light"/>
          <w:sz w:val="20"/>
          <w:szCs w:val="20"/>
        </w:rPr>
        <w:t>aładunkiem i rozładunkiem</w:t>
      </w:r>
      <w:r w:rsidRPr="007E01A1">
        <w:rPr>
          <w:rFonts w:ascii="Segoe UI Light" w:hAnsi="Segoe UI Light" w:cs="Segoe UI Light"/>
          <w:sz w:val="20"/>
          <w:szCs w:val="20"/>
        </w:rPr>
        <w:t>.</w:t>
      </w:r>
    </w:p>
    <w:p w14:paraId="0C28D718" w14:textId="77777777" w:rsidR="007E01A1" w:rsidRPr="007E01A1" w:rsidRDefault="007E01A1" w:rsidP="007E01A1">
      <w:pPr>
        <w:numPr>
          <w:ilvl w:val="0"/>
          <w:numId w:val="31"/>
        </w:numPr>
        <w:spacing w:after="60" w:line="276" w:lineRule="auto"/>
        <w:jc w:val="both"/>
        <w:rPr>
          <w:rFonts w:ascii="Segoe UI Light" w:hAnsi="Segoe UI Light" w:cs="Segoe UI Light"/>
          <w:sz w:val="20"/>
          <w:szCs w:val="20"/>
        </w:rPr>
      </w:pPr>
      <w:r w:rsidRPr="007E01A1">
        <w:rPr>
          <w:rFonts w:ascii="Segoe UI Light" w:hAnsi="Segoe UI Light" w:cs="Segoe UI Light"/>
          <w:sz w:val="20"/>
          <w:szCs w:val="20"/>
        </w:rPr>
        <w:t>Podstawą do wystawienia faktury będzie protokół zdawczo-odbiorczy podpisany przez upoważnione przez strony osoby.</w:t>
      </w:r>
    </w:p>
    <w:p w14:paraId="15D06B52" w14:textId="6CB6BD39" w:rsidR="007E01A1" w:rsidRPr="007E01A1" w:rsidRDefault="007E01A1" w:rsidP="007E01A1">
      <w:pPr>
        <w:numPr>
          <w:ilvl w:val="0"/>
          <w:numId w:val="31"/>
        </w:numPr>
        <w:spacing w:after="60" w:line="276" w:lineRule="auto"/>
        <w:jc w:val="both"/>
        <w:rPr>
          <w:rFonts w:ascii="Segoe UI Light" w:hAnsi="Segoe UI Light" w:cs="Segoe UI Light"/>
          <w:sz w:val="20"/>
          <w:szCs w:val="20"/>
        </w:rPr>
      </w:pPr>
      <w:r w:rsidRPr="007E01A1">
        <w:rPr>
          <w:rFonts w:ascii="Segoe UI Light" w:hAnsi="Segoe UI Light" w:cs="Segoe UI Light"/>
          <w:sz w:val="20"/>
          <w:szCs w:val="20"/>
        </w:rPr>
        <w:t xml:space="preserve">Zamawiający dokona zapłaty należności przelewem na konto </w:t>
      </w:r>
      <w:r w:rsidR="003F3F7E" w:rsidRPr="007E01A1">
        <w:rPr>
          <w:rFonts w:ascii="Segoe UI Light" w:hAnsi="Segoe UI Light" w:cs="Segoe UI Light"/>
          <w:sz w:val="20"/>
          <w:szCs w:val="20"/>
        </w:rPr>
        <w:t>Wykonawcy w</w:t>
      </w:r>
      <w:r w:rsidRPr="007E01A1">
        <w:rPr>
          <w:rFonts w:ascii="Segoe UI Light" w:hAnsi="Segoe UI Light" w:cs="Segoe UI Light"/>
          <w:sz w:val="20"/>
          <w:szCs w:val="20"/>
        </w:rPr>
        <w:t xml:space="preserve"> terminie 30 dni licząc od daty otrzymania prawidłowo wystawionej faktury.</w:t>
      </w:r>
    </w:p>
    <w:p w14:paraId="77B1D3B8" w14:textId="77777777" w:rsidR="007E01A1" w:rsidRPr="007E01A1" w:rsidRDefault="007E01A1" w:rsidP="007E01A1">
      <w:pPr>
        <w:spacing w:after="60"/>
        <w:jc w:val="center"/>
        <w:rPr>
          <w:rFonts w:ascii="Segoe UI Light" w:hAnsi="Segoe UI Light" w:cs="Segoe UI Light"/>
          <w:b/>
          <w:sz w:val="20"/>
          <w:szCs w:val="20"/>
        </w:rPr>
      </w:pPr>
      <w:r w:rsidRPr="007E01A1">
        <w:rPr>
          <w:rFonts w:ascii="Segoe UI Light" w:hAnsi="Segoe UI Light" w:cs="Segoe UI Light"/>
          <w:b/>
          <w:sz w:val="20"/>
          <w:szCs w:val="20"/>
        </w:rPr>
        <w:t>§ 5 Uprawnienia stron</w:t>
      </w:r>
    </w:p>
    <w:p w14:paraId="7C143D1D" w14:textId="1F92D099" w:rsidR="007E01A1" w:rsidRPr="007E01A1" w:rsidRDefault="007E01A1" w:rsidP="007E01A1">
      <w:pPr>
        <w:numPr>
          <w:ilvl w:val="0"/>
          <w:numId w:val="33"/>
        </w:numPr>
        <w:tabs>
          <w:tab w:val="clear" w:pos="720"/>
          <w:tab w:val="num" w:pos="284"/>
        </w:tabs>
        <w:spacing w:after="60" w:line="276" w:lineRule="auto"/>
        <w:ind w:left="284" w:hanging="284"/>
        <w:jc w:val="both"/>
        <w:rPr>
          <w:rFonts w:ascii="Segoe UI Light" w:hAnsi="Segoe UI Light" w:cs="Segoe UI Light"/>
          <w:sz w:val="20"/>
          <w:szCs w:val="20"/>
        </w:rPr>
      </w:pPr>
      <w:r w:rsidRPr="007E01A1">
        <w:rPr>
          <w:rFonts w:ascii="Segoe UI Light" w:hAnsi="Segoe UI Light" w:cs="Segoe UI Light"/>
          <w:sz w:val="20"/>
          <w:szCs w:val="20"/>
        </w:rPr>
        <w:t>Wykonawca zobowiązuje się dostarczyć przedmiot umowy wraz z dokumentami gwarancyjnymi</w:t>
      </w:r>
      <w:r w:rsidR="003F3F7E">
        <w:rPr>
          <w:rFonts w:ascii="Segoe UI Light" w:hAnsi="Segoe UI Light" w:cs="Segoe UI Light"/>
          <w:sz w:val="20"/>
          <w:szCs w:val="20"/>
        </w:rPr>
        <w:t>, instrukcjami obsługi i eksploatacji oraz dokumentami umożliwiającymi rejestrację (jeżeli dotyczy)</w:t>
      </w:r>
      <w:r w:rsidRPr="007E01A1">
        <w:rPr>
          <w:rFonts w:ascii="Segoe UI Light" w:hAnsi="Segoe UI Light" w:cs="Segoe UI Light"/>
          <w:sz w:val="20"/>
          <w:szCs w:val="20"/>
        </w:rPr>
        <w:t>.</w:t>
      </w:r>
    </w:p>
    <w:p w14:paraId="2F798ABB" w14:textId="77777777" w:rsidR="007E01A1" w:rsidRPr="007E01A1" w:rsidRDefault="007E01A1" w:rsidP="007E01A1">
      <w:pPr>
        <w:numPr>
          <w:ilvl w:val="0"/>
          <w:numId w:val="33"/>
        </w:numPr>
        <w:tabs>
          <w:tab w:val="clear" w:pos="720"/>
          <w:tab w:val="num" w:pos="284"/>
        </w:tabs>
        <w:spacing w:after="60" w:line="276" w:lineRule="auto"/>
        <w:ind w:left="284" w:hanging="284"/>
        <w:jc w:val="both"/>
        <w:rPr>
          <w:rFonts w:ascii="Segoe UI Light" w:hAnsi="Segoe UI Light" w:cs="Segoe UI Light"/>
          <w:sz w:val="20"/>
          <w:szCs w:val="20"/>
        </w:rPr>
      </w:pPr>
      <w:r w:rsidRPr="007E01A1">
        <w:rPr>
          <w:rFonts w:ascii="Segoe UI Light" w:hAnsi="Segoe UI Light" w:cs="Segoe UI Light"/>
          <w:sz w:val="20"/>
          <w:szCs w:val="20"/>
        </w:rPr>
        <w:t>W przypadku stwierdzenia wad przy odbiorze dostarczonego przedmiotu zamówienia, Zamawiającemu przysługują następujące uprawnienia:</w:t>
      </w:r>
    </w:p>
    <w:p w14:paraId="64CBF1E3" w14:textId="77777777" w:rsidR="007E01A1" w:rsidRPr="007E01A1" w:rsidRDefault="007E01A1" w:rsidP="007E01A1">
      <w:pPr>
        <w:numPr>
          <w:ilvl w:val="1"/>
          <w:numId w:val="33"/>
        </w:numPr>
        <w:spacing w:after="60" w:line="276" w:lineRule="auto"/>
        <w:ind w:left="993" w:hanging="426"/>
        <w:jc w:val="both"/>
        <w:rPr>
          <w:rFonts w:ascii="Segoe UI Light" w:hAnsi="Segoe UI Light" w:cs="Segoe UI Light"/>
          <w:sz w:val="20"/>
          <w:szCs w:val="20"/>
        </w:rPr>
      </w:pPr>
      <w:r w:rsidRPr="007E01A1">
        <w:rPr>
          <w:rFonts w:ascii="Segoe UI Light" w:hAnsi="Segoe UI Light" w:cs="Segoe UI Light"/>
          <w:sz w:val="20"/>
          <w:szCs w:val="20"/>
        </w:rPr>
        <w:t xml:space="preserve"> odmowa odbioru dostawy,</w:t>
      </w:r>
    </w:p>
    <w:p w14:paraId="7F0B7604" w14:textId="77777777" w:rsidR="007E01A1" w:rsidRPr="007E01A1" w:rsidRDefault="007E01A1" w:rsidP="007E01A1">
      <w:pPr>
        <w:numPr>
          <w:ilvl w:val="1"/>
          <w:numId w:val="33"/>
        </w:numPr>
        <w:spacing w:after="60" w:line="276" w:lineRule="auto"/>
        <w:ind w:left="993" w:hanging="426"/>
        <w:jc w:val="both"/>
        <w:rPr>
          <w:rFonts w:ascii="Segoe UI Light" w:hAnsi="Segoe UI Light" w:cs="Segoe UI Light"/>
          <w:sz w:val="20"/>
          <w:szCs w:val="20"/>
        </w:rPr>
      </w:pPr>
      <w:r w:rsidRPr="007E01A1">
        <w:rPr>
          <w:rFonts w:ascii="Segoe UI Light" w:hAnsi="Segoe UI Light" w:cs="Segoe UI Light"/>
          <w:sz w:val="20"/>
          <w:szCs w:val="20"/>
        </w:rPr>
        <w:t xml:space="preserve"> żądanie dostawy przedmiotu zamówienia wolnego od wad w terminie nie dłuższym niż 7 dni, bez dodatkowego wynagrodzenia.</w:t>
      </w:r>
    </w:p>
    <w:p w14:paraId="75BB6E83" w14:textId="77777777" w:rsidR="007E01A1" w:rsidRPr="007E01A1" w:rsidRDefault="007E01A1" w:rsidP="007E01A1">
      <w:pPr>
        <w:spacing w:after="60"/>
        <w:jc w:val="center"/>
        <w:rPr>
          <w:rFonts w:ascii="Segoe UI Light" w:hAnsi="Segoe UI Light" w:cs="Segoe UI Light"/>
          <w:b/>
          <w:sz w:val="20"/>
          <w:szCs w:val="20"/>
        </w:rPr>
      </w:pPr>
      <w:r w:rsidRPr="007E01A1">
        <w:rPr>
          <w:rFonts w:ascii="Segoe UI Light" w:hAnsi="Segoe UI Light" w:cs="Segoe UI Light"/>
          <w:b/>
          <w:sz w:val="20"/>
          <w:szCs w:val="20"/>
        </w:rPr>
        <w:t>§ 6 Gwarancja</w:t>
      </w:r>
    </w:p>
    <w:p w14:paraId="328B898F" w14:textId="64BFE8C8" w:rsidR="007E01A1" w:rsidRPr="007E01A1" w:rsidRDefault="007E01A1" w:rsidP="007E01A1">
      <w:pPr>
        <w:numPr>
          <w:ilvl w:val="0"/>
          <w:numId w:val="37"/>
        </w:numPr>
        <w:tabs>
          <w:tab w:val="clear" w:pos="432"/>
          <w:tab w:val="left" w:pos="283"/>
        </w:tabs>
        <w:suppressAutoHyphens/>
        <w:spacing w:after="60" w:line="276" w:lineRule="auto"/>
        <w:ind w:left="284" w:hanging="284"/>
        <w:jc w:val="both"/>
        <w:rPr>
          <w:rFonts w:ascii="Segoe UI Light" w:hAnsi="Segoe UI Light" w:cs="Segoe UI Light"/>
          <w:sz w:val="20"/>
          <w:szCs w:val="20"/>
        </w:rPr>
      </w:pPr>
      <w:r w:rsidRPr="007E01A1">
        <w:rPr>
          <w:rFonts w:ascii="Segoe UI Light" w:hAnsi="Segoe UI Light" w:cs="Segoe UI Light"/>
          <w:sz w:val="20"/>
          <w:szCs w:val="20"/>
        </w:rPr>
        <w:t>Wykonawca udziela Zamawiającemu gwarancji na dostarczon</w:t>
      </w:r>
      <w:r w:rsidR="003F3F7E">
        <w:rPr>
          <w:rFonts w:ascii="Segoe UI Light" w:hAnsi="Segoe UI Light" w:cs="Segoe UI Light"/>
          <w:sz w:val="20"/>
          <w:szCs w:val="20"/>
        </w:rPr>
        <w:t>y</w:t>
      </w:r>
      <w:r w:rsidRPr="007E01A1">
        <w:rPr>
          <w:rFonts w:ascii="Segoe UI Light" w:hAnsi="Segoe UI Light" w:cs="Segoe UI Light"/>
          <w:sz w:val="20"/>
          <w:szCs w:val="20"/>
        </w:rPr>
        <w:t xml:space="preserve"> </w:t>
      </w:r>
      <w:r w:rsidR="003F3F7E">
        <w:rPr>
          <w:rFonts w:ascii="Segoe UI Light" w:hAnsi="Segoe UI Light" w:cs="Segoe UI Light"/>
          <w:sz w:val="20"/>
          <w:szCs w:val="20"/>
        </w:rPr>
        <w:t>sprzęt</w:t>
      </w:r>
      <w:r w:rsidRPr="007E01A1">
        <w:rPr>
          <w:rFonts w:ascii="Segoe UI Light" w:hAnsi="Segoe UI Light" w:cs="Segoe UI Light"/>
          <w:sz w:val="20"/>
          <w:szCs w:val="20"/>
        </w:rPr>
        <w:t xml:space="preserve"> zgodnych z warunkami gwarancyjnymi producenta przewidzianymi na poszczególne produkty. W przypadku, gdy Wykonawca zaoferował w ofercie dłuższe terminy gwarancji, obowiązują terminy wskazane w ofercie.</w:t>
      </w:r>
    </w:p>
    <w:p w14:paraId="2E28F111" w14:textId="55D42E04" w:rsidR="007E01A1" w:rsidRPr="007E01A1" w:rsidRDefault="007E01A1" w:rsidP="007E01A1">
      <w:pPr>
        <w:numPr>
          <w:ilvl w:val="0"/>
          <w:numId w:val="37"/>
        </w:numPr>
        <w:tabs>
          <w:tab w:val="clear" w:pos="432"/>
          <w:tab w:val="left" w:pos="283"/>
        </w:tabs>
        <w:suppressAutoHyphens/>
        <w:spacing w:after="60" w:line="276" w:lineRule="auto"/>
        <w:ind w:left="284" w:hanging="284"/>
        <w:jc w:val="both"/>
        <w:rPr>
          <w:rFonts w:ascii="Segoe UI Light" w:hAnsi="Segoe UI Light" w:cs="Segoe UI Light"/>
          <w:sz w:val="20"/>
          <w:szCs w:val="20"/>
        </w:rPr>
      </w:pPr>
      <w:r w:rsidRPr="007E01A1">
        <w:rPr>
          <w:rFonts w:ascii="Segoe UI Light" w:hAnsi="Segoe UI Light" w:cs="Segoe UI Light"/>
          <w:sz w:val="20"/>
          <w:szCs w:val="20"/>
        </w:rPr>
        <w:lastRenderedPageBreak/>
        <w:t>Wykonawca oświadcza, że dostarczon</w:t>
      </w:r>
      <w:r w:rsidR="003F3F7E">
        <w:rPr>
          <w:rFonts w:ascii="Segoe UI Light" w:hAnsi="Segoe UI Light" w:cs="Segoe UI Light"/>
          <w:sz w:val="20"/>
          <w:szCs w:val="20"/>
        </w:rPr>
        <w:t>y</w:t>
      </w:r>
      <w:r w:rsidRPr="007E01A1">
        <w:rPr>
          <w:rFonts w:ascii="Segoe UI Light" w:hAnsi="Segoe UI Light" w:cs="Segoe UI Light"/>
          <w:sz w:val="20"/>
          <w:szCs w:val="20"/>
        </w:rPr>
        <w:t xml:space="preserve"> </w:t>
      </w:r>
      <w:r w:rsidR="003F3F7E">
        <w:rPr>
          <w:rFonts w:ascii="Segoe UI Light" w:hAnsi="Segoe UI Light" w:cs="Segoe UI Light"/>
          <w:sz w:val="20"/>
          <w:szCs w:val="20"/>
        </w:rPr>
        <w:t>sprzęt</w:t>
      </w:r>
      <w:r w:rsidRPr="007E01A1">
        <w:rPr>
          <w:rFonts w:ascii="Segoe UI Light" w:hAnsi="Segoe UI Light" w:cs="Segoe UI Light"/>
          <w:sz w:val="20"/>
          <w:szCs w:val="20"/>
        </w:rPr>
        <w:t xml:space="preserve"> </w:t>
      </w:r>
      <w:r w:rsidR="003F3F7E">
        <w:rPr>
          <w:rFonts w:ascii="Segoe UI Light" w:hAnsi="Segoe UI Light" w:cs="Segoe UI Light"/>
          <w:sz w:val="20"/>
          <w:szCs w:val="20"/>
        </w:rPr>
        <w:t>jest</w:t>
      </w:r>
      <w:r w:rsidRPr="007E01A1">
        <w:rPr>
          <w:rFonts w:ascii="Segoe UI Light" w:hAnsi="Segoe UI Light" w:cs="Segoe UI Light"/>
          <w:sz w:val="20"/>
          <w:szCs w:val="20"/>
        </w:rPr>
        <w:t xml:space="preserve"> fabrycznie now</w:t>
      </w:r>
      <w:r w:rsidR="003F3F7E">
        <w:rPr>
          <w:rFonts w:ascii="Segoe UI Light" w:hAnsi="Segoe UI Light" w:cs="Segoe UI Light"/>
          <w:sz w:val="20"/>
          <w:szCs w:val="20"/>
        </w:rPr>
        <w:t>y</w:t>
      </w:r>
      <w:r w:rsidRPr="007E01A1">
        <w:rPr>
          <w:rFonts w:ascii="Segoe UI Light" w:hAnsi="Segoe UI Light" w:cs="Segoe UI Light"/>
          <w:sz w:val="20"/>
          <w:szCs w:val="20"/>
        </w:rPr>
        <w:t xml:space="preserve">, odpowiedniej jakości i funkcjonalności, wolne od wad fizycznych, w szczególności technologicznych, materiałowych lub wykonawczych oraz </w:t>
      </w:r>
      <w:r w:rsidR="000E313C" w:rsidRPr="007E01A1">
        <w:rPr>
          <w:rFonts w:ascii="Segoe UI Light" w:hAnsi="Segoe UI Light" w:cs="Segoe UI Light"/>
          <w:sz w:val="20"/>
          <w:szCs w:val="20"/>
        </w:rPr>
        <w:t>woln</w:t>
      </w:r>
      <w:r w:rsidR="000E313C">
        <w:rPr>
          <w:rFonts w:ascii="Segoe UI Light" w:hAnsi="Segoe UI Light" w:cs="Segoe UI Light"/>
          <w:sz w:val="20"/>
          <w:szCs w:val="20"/>
        </w:rPr>
        <w:t xml:space="preserve">y </w:t>
      </w:r>
      <w:r w:rsidR="000E313C" w:rsidRPr="007E01A1">
        <w:rPr>
          <w:rFonts w:ascii="Segoe UI Light" w:hAnsi="Segoe UI Light" w:cs="Segoe UI Light"/>
          <w:sz w:val="20"/>
          <w:szCs w:val="20"/>
        </w:rPr>
        <w:t>od</w:t>
      </w:r>
      <w:r w:rsidRPr="007E01A1">
        <w:rPr>
          <w:rFonts w:ascii="Segoe UI Light" w:hAnsi="Segoe UI Light" w:cs="Segoe UI Light"/>
          <w:sz w:val="20"/>
          <w:szCs w:val="20"/>
        </w:rPr>
        <w:t xml:space="preserve"> wad prawnych. </w:t>
      </w:r>
    </w:p>
    <w:p w14:paraId="73B4E2E7" w14:textId="77777777" w:rsidR="007E01A1" w:rsidRPr="007E01A1" w:rsidRDefault="007E01A1" w:rsidP="007E01A1">
      <w:pPr>
        <w:numPr>
          <w:ilvl w:val="0"/>
          <w:numId w:val="37"/>
        </w:numPr>
        <w:tabs>
          <w:tab w:val="clear" w:pos="432"/>
          <w:tab w:val="left" w:pos="283"/>
        </w:tabs>
        <w:suppressAutoHyphens/>
        <w:spacing w:after="60" w:line="276" w:lineRule="auto"/>
        <w:ind w:left="284" w:hanging="284"/>
        <w:jc w:val="both"/>
        <w:rPr>
          <w:rFonts w:ascii="Segoe UI Light" w:hAnsi="Segoe UI Light" w:cs="Segoe UI Light"/>
          <w:sz w:val="20"/>
          <w:szCs w:val="20"/>
        </w:rPr>
      </w:pPr>
      <w:r w:rsidRPr="007E01A1">
        <w:rPr>
          <w:rFonts w:ascii="Segoe UI Light" w:hAnsi="Segoe UI Light" w:cs="Segoe UI Light"/>
          <w:sz w:val="20"/>
          <w:szCs w:val="20"/>
        </w:rPr>
        <w:t>Niezależnie od uprawnień wynikających z gwarancji Zamawiającemu przysługują uprawnienia z tytułu rękojmi za wady fizyczne i prawne rzeczy na zasadach określonych w Kodeksie Cywilnym.</w:t>
      </w:r>
    </w:p>
    <w:p w14:paraId="18CABD42" w14:textId="161F535C" w:rsidR="00D6435A" w:rsidRPr="007E01A1" w:rsidRDefault="00D6435A" w:rsidP="007E01A1">
      <w:pPr>
        <w:numPr>
          <w:ilvl w:val="0"/>
          <w:numId w:val="37"/>
        </w:numPr>
        <w:tabs>
          <w:tab w:val="clear" w:pos="432"/>
          <w:tab w:val="left" w:pos="283"/>
        </w:tabs>
        <w:suppressAutoHyphens/>
        <w:spacing w:after="60" w:line="276" w:lineRule="auto"/>
        <w:ind w:left="284" w:hanging="284"/>
        <w:jc w:val="both"/>
        <w:rPr>
          <w:rFonts w:ascii="Segoe UI Light" w:hAnsi="Segoe UI Light" w:cs="Segoe UI Light"/>
          <w:sz w:val="20"/>
          <w:szCs w:val="20"/>
        </w:rPr>
      </w:pPr>
      <w:r>
        <w:rPr>
          <w:rFonts w:ascii="Segoe UI Light" w:hAnsi="Segoe UI Light" w:cs="Segoe UI Light"/>
          <w:sz w:val="20"/>
          <w:szCs w:val="20"/>
        </w:rPr>
        <w:t>Wykonawca deklaruje następujący c</w:t>
      </w:r>
      <w:r w:rsidRPr="00473286">
        <w:rPr>
          <w:rFonts w:ascii="Segoe UI Light" w:hAnsi="Segoe UI Light" w:cs="Segoe UI Light"/>
          <w:sz w:val="20"/>
          <w:szCs w:val="20"/>
        </w:rPr>
        <w:t>zas faktycznego podjęcia naprawy w okresie gwarancyjnym</w:t>
      </w:r>
      <w:r>
        <w:rPr>
          <w:rFonts w:ascii="Segoe UI Light" w:hAnsi="Segoe UI Light" w:cs="Segoe UI Light"/>
          <w:sz w:val="20"/>
          <w:szCs w:val="20"/>
        </w:rPr>
        <w:t xml:space="preserve"> (tj.</w:t>
      </w:r>
      <w:r w:rsidRPr="00AF69D1">
        <w:rPr>
          <w:rFonts w:ascii="Segoe UI Light" w:hAnsi="Segoe UI Light" w:cs="Segoe UI Light"/>
          <w:sz w:val="20"/>
          <w:szCs w:val="20"/>
        </w:rPr>
        <w:t xml:space="preserve"> transport uszkodzonego urządzenia</w:t>
      </w:r>
      <w:r>
        <w:rPr>
          <w:rFonts w:ascii="Segoe UI Light" w:hAnsi="Segoe UI Light" w:cs="Segoe UI Light"/>
          <w:sz w:val="20"/>
          <w:szCs w:val="20"/>
        </w:rPr>
        <w:t>/</w:t>
      </w:r>
      <w:r w:rsidRPr="00AF69D1">
        <w:rPr>
          <w:rFonts w:ascii="Segoe UI Light" w:hAnsi="Segoe UI Light" w:cs="Segoe UI Light"/>
          <w:sz w:val="20"/>
          <w:szCs w:val="20"/>
        </w:rPr>
        <w:t xml:space="preserve">maszyny do autoryzowanego serwisu lub podjęcie przez </w:t>
      </w:r>
      <w:r w:rsidRPr="006D7D05">
        <w:rPr>
          <w:rFonts w:ascii="Segoe UI Light" w:hAnsi="Segoe UI Light" w:cs="Segoe UI Light"/>
          <w:sz w:val="20"/>
          <w:szCs w:val="20"/>
        </w:rPr>
        <w:t>autoryzowany serwis prac naprawczych na miejscu – napraw wynikających z warunków gwarancji) - …</w:t>
      </w:r>
      <w:proofErr w:type="gramStart"/>
      <w:r w:rsidRPr="006D7D05">
        <w:rPr>
          <w:rFonts w:ascii="Segoe UI Light" w:hAnsi="Segoe UI Light" w:cs="Segoe UI Light"/>
          <w:sz w:val="20"/>
          <w:szCs w:val="20"/>
        </w:rPr>
        <w:t>…….</w:t>
      </w:r>
      <w:proofErr w:type="gramEnd"/>
      <w:r w:rsidRPr="006D7D05">
        <w:rPr>
          <w:rFonts w:ascii="Segoe UI Light" w:hAnsi="Segoe UI Light" w:cs="Segoe UI Light"/>
          <w:sz w:val="20"/>
          <w:szCs w:val="20"/>
        </w:rPr>
        <w:t>.godzin</w:t>
      </w:r>
      <w:r>
        <w:rPr>
          <w:rFonts w:ascii="Segoe UI Light" w:hAnsi="Segoe UI Light" w:cs="Segoe UI Light"/>
          <w:sz w:val="20"/>
          <w:szCs w:val="20"/>
        </w:rPr>
        <w:t>.</w:t>
      </w:r>
    </w:p>
    <w:p w14:paraId="0D2A609A" w14:textId="77777777" w:rsidR="007E01A1" w:rsidRPr="007E01A1" w:rsidRDefault="007E01A1" w:rsidP="007E01A1">
      <w:pPr>
        <w:spacing w:after="60"/>
        <w:jc w:val="center"/>
        <w:rPr>
          <w:rFonts w:ascii="Segoe UI Light" w:hAnsi="Segoe UI Light" w:cs="Segoe UI Light"/>
          <w:b/>
          <w:sz w:val="20"/>
          <w:szCs w:val="20"/>
        </w:rPr>
      </w:pPr>
      <w:r w:rsidRPr="007E01A1">
        <w:rPr>
          <w:rFonts w:ascii="Segoe UI Light" w:hAnsi="Segoe UI Light" w:cs="Segoe UI Light"/>
          <w:b/>
          <w:sz w:val="20"/>
          <w:szCs w:val="20"/>
        </w:rPr>
        <w:t xml:space="preserve">§ 7 Kary umowne, </w:t>
      </w:r>
    </w:p>
    <w:p w14:paraId="2DC89F08" w14:textId="77777777" w:rsidR="007E01A1" w:rsidRPr="007E01A1" w:rsidRDefault="007E01A1" w:rsidP="007E01A1">
      <w:pPr>
        <w:spacing w:after="60"/>
        <w:jc w:val="both"/>
        <w:rPr>
          <w:rFonts w:ascii="Segoe UI Light" w:hAnsi="Segoe UI Light" w:cs="Segoe UI Light"/>
          <w:sz w:val="20"/>
          <w:szCs w:val="20"/>
        </w:rPr>
      </w:pPr>
      <w:r w:rsidRPr="007E01A1">
        <w:rPr>
          <w:rFonts w:ascii="Segoe UI Light" w:hAnsi="Segoe UI Light" w:cs="Segoe UI Light"/>
          <w:sz w:val="20"/>
          <w:szCs w:val="20"/>
        </w:rPr>
        <w:t>W razie niewykonania lub nienależytego wykonania umowy:</w:t>
      </w:r>
    </w:p>
    <w:p w14:paraId="0489BA65" w14:textId="77777777" w:rsidR="007E01A1" w:rsidRPr="007E01A1" w:rsidRDefault="007E01A1" w:rsidP="007E01A1">
      <w:pPr>
        <w:numPr>
          <w:ilvl w:val="0"/>
          <w:numId w:val="32"/>
        </w:numPr>
        <w:tabs>
          <w:tab w:val="left" w:pos="283"/>
        </w:tabs>
        <w:suppressAutoHyphens/>
        <w:spacing w:after="60" w:line="276" w:lineRule="auto"/>
        <w:jc w:val="both"/>
        <w:rPr>
          <w:rFonts w:ascii="Segoe UI Light" w:hAnsi="Segoe UI Light" w:cs="Segoe UI Light"/>
          <w:sz w:val="20"/>
          <w:szCs w:val="20"/>
        </w:rPr>
      </w:pPr>
      <w:r w:rsidRPr="007E01A1">
        <w:rPr>
          <w:rFonts w:ascii="Segoe UI Light" w:hAnsi="Segoe UI Light" w:cs="Segoe UI Light"/>
          <w:sz w:val="20"/>
          <w:szCs w:val="20"/>
        </w:rPr>
        <w:t>Wykonawca zobowiązuje się zapłacić Zamawiającemu kary umowne:</w:t>
      </w:r>
    </w:p>
    <w:p w14:paraId="32C068EB" w14:textId="403ABC77" w:rsidR="007E01A1" w:rsidRPr="007E01A1" w:rsidRDefault="007E01A1" w:rsidP="007E01A1">
      <w:pPr>
        <w:numPr>
          <w:ilvl w:val="1"/>
          <w:numId w:val="36"/>
        </w:numPr>
        <w:suppressAutoHyphens/>
        <w:spacing w:after="60" w:line="276" w:lineRule="auto"/>
        <w:jc w:val="both"/>
        <w:rPr>
          <w:rFonts w:ascii="Segoe UI Light" w:hAnsi="Segoe UI Light" w:cs="Segoe UI Light"/>
          <w:sz w:val="20"/>
          <w:szCs w:val="20"/>
        </w:rPr>
      </w:pPr>
      <w:r w:rsidRPr="007E01A1">
        <w:rPr>
          <w:rFonts w:ascii="Segoe UI Light" w:hAnsi="Segoe UI Light" w:cs="Segoe UI Light"/>
          <w:sz w:val="20"/>
          <w:szCs w:val="20"/>
        </w:rPr>
        <w:t>w przypadku odstąpienia od umowy z powodu okoliczności, za które odpowiada Wykonawca - w wysokości 10% wartości zamówienia brutto,</w:t>
      </w:r>
    </w:p>
    <w:p w14:paraId="1A85CA01" w14:textId="07C5898E" w:rsidR="007E01A1" w:rsidRPr="007E01A1" w:rsidRDefault="007E01A1" w:rsidP="007E01A1">
      <w:pPr>
        <w:numPr>
          <w:ilvl w:val="1"/>
          <w:numId w:val="36"/>
        </w:numPr>
        <w:suppressAutoHyphens/>
        <w:spacing w:after="60" w:line="276" w:lineRule="auto"/>
        <w:jc w:val="both"/>
        <w:rPr>
          <w:rFonts w:ascii="Segoe UI Light" w:hAnsi="Segoe UI Light" w:cs="Segoe UI Light"/>
          <w:sz w:val="20"/>
          <w:szCs w:val="20"/>
        </w:rPr>
      </w:pPr>
      <w:r w:rsidRPr="007E01A1">
        <w:rPr>
          <w:rFonts w:ascii="Segoe UI Light" w:hAnsi="Segoe UI Light" w:cs="Segoe UI Light"/>
          <w:sz w:val="20"/>
          <w:szCs w:val="20"/>
        </w:rPr>
        <w:t xml:space="preserve">za każdy dzień opóźnienia licząc od wymaganego w § 3 ust. </w:t>
      </w:r>
      <w:r w:rsidR="003F3F7E" w:rsidRPr="007E01A1">
        <w:rPr>
          <w:rFonts w:ascii="Segoe UI Light" w:hAnsi="Segoe UI Light" w:cs="Segoe UI Light"/>
          <w:sz w:val="20"/>
          <w:szCs w:val="20"/>
        </w:rPr>
        <w:t>1 terminu</w:t>
      </w:r>
      <w:r w:rsidRPr="007E01A1">
        <w:rPr>
          <w:rFonts w:ascii="Segoe UI Light" w:hAnsi="Segoe UI Light" w:cs="Segoe UI Light"/>
          <w:sz w:val="20"/>
          <w:szCs w:val="20"/>
        </w:rPr>
        <w:t xml:space="preserve"> dostawy - w wysokości 0,</w:t>
      </w:r>
      <w:r w:rsidR="003F3F7E">
        <w:rPr>
          <w:rFonts w:ascii="Segoe UI Light" w:hAnsi="Segoe UI Light" w:cs="Segoe UI Light"/>
          <w:sz w:val="20"/>
          <w:szCs w:val="20"/>
        </w:rPr>
        <w:t>5</w:t>
      </w:r>
      <w:r w:rsidRPr="007E01A1">
        <w:rPr>
          <w:rFonts w:ascii="Segoe UI Light" w:hAnsi="Segoe UI Light" w:cs="Segoe UI Light"/>
          <w:sz w:val="20"/>
          <w:szCs w:val="20"/>
        </w:rPr>
        <w:t>% wartości zamówienia brutto.</w:t>
      </w:r>
    </w:p>
    <w:p w14:paraId="19A3388B" w14:textId="77777777" w:rsidR="007E01A1" w:rsidRPr="007E01A1" w:rsidRDefault="007E01A1" w:rsidP="007E01A1">
      <w:pPr>
        <w:numPr>
          <w:ilvl w:val="0"/>
          <w:numId w:val="36"/>
        </w:numPr>
        <w:suppressAutoHyphens/>
        <w:spacing w:after="60" w:line="276" w:lineRule="auto"/>
        <w:ind w:left="284" w:hanging="284"/>
        <w:jc w:val="both"/>
        <w:rPr>
          <w:rFonts w:ascii="Segoe UI Light" w:hAnsi="Segoe UI Light" w:cs="Segoe UI Light"/>
          <w:sz w:val="20"/>
          <w:szCs w:val="20"/>
        </w:rPr>
      </w:pPr>
      <w:r w:rsidRPr="007E01A1">
        <w:rPr>
          <w:rFonts w:ascii="Segoe UI Light" w:hAnsi="Segoe UI Light" w:cs="Segoe UI Light"/>
          <w:sz w:val="20"/>
          <w:szCs w:val="20"/>
        </w:rPr>
        <w:t>Zapłata kar umownych nie zwalnia Wykonawcy od obowiązku wykonania umowy. W przypadku, gdy poniesiona przez Zamawiającego szkoda przewyższać będzie wartość zapłaconej przez Wykonawcę kary umownej Zamawiający będzie miał prawo dochodzić odszkodowania na zasadach ogólnych do wysokości równej różnicy pomiędzy wysokością szkody i zapłaconej kary.</w:t>
      </w:r>
    </w:p>
    <w:p w14:paraId="506B6553" w14:textId="77777777" w:rsidR="00D6435A" w:rsidRDefault="00D6435A" w:rsidP="007E01A1">
      <w:pPr>
        <w:spacing w:after="60"/>
        <w:jc w:val="center"/>
        <w:rPr>
          <w:rFonts w:ascii="Segoe UI Light" w:hAnsi="Segoe UI Light" w:cs="Segoe UI Light"/>
          <w:b/>
          <w:sz w:val="20"/>
          <w:szCs w:val="20"/>
          <w:highlight w:val="yellow"/>
        </w:rPr>
      </w:pPr>
    </w:p>
    <w:p w14:paraId="7BAEFD64" w14:textId="4276C646" w:rsidR="00186BC6" w:rsidRPr="007D1ACB" w:rsidRDefault="007E01A1" w:rsidP="00186BC6">
      <w:pPr>
        <w:spacing w:after="60"/>
        <w:jc w:val="center"/>
        <w:rPr>
          <w:rFonts w:ascii="Segoe UI Light" w:hAnsi="Segoe UI Light" w:cs="Segoe UI Light"/>
          <w:b/>
          <w:sz w:val="20"/>
          <w:szCs w:val="20"/>
        </w:rPr>
      </w:pPr>
      <w:r w:rsidRPr="007D1ACB">
        <w:rPr>
          <w:rFonts w:ascii="Segoe UI Light" w:hAnsi="Segoe UI Light" w:cs="Segoe UI Light"/>
          <w:b/>
          <w:sz w:val="20"/>
          <w:szCs w:val="20"/>
        </w:rPr>
        <w:t xml:space="preserve">§ 8 </w:t>
      </w:r>
      <w:r w:rsidR="000E4840" w:rsidRPr="007D1ACB">
        <w:rPr>
          <w:rFonts w:ascii="Segoe UI Light" w:hAnsi="Segoe UI Light" w:cs="Segoe UI Light"/>
          <w:b/>
          <w:sz w:val="20"/>
          <w:szCs w:val="20"/>
        </w:rPr>
        <w:t>Obowiązek informacyjny RODO</w:t>
      </w:r>
    </w:p>
    <w:p w14:paraId="2C5A13D4" w14:textId="1ECD0438" w:rsidR="00186BC6" w:rsidRDefault="00186BC6" w:rsidP="00186BC6">
      <w:pPr>
        <w:pStyle w:val="Akapitzlist"/>
        <w:numPr>
          <w:ilvl w:val="0"/>
          <w:numId w:val="42"/>
        </w:numPr>
        <w:spacing w:after="60" w:line="276" w:lineRule="auto"/>
        <w:ind w:left="284" w:hanging="284"/>
        <w:jc w:val="both"/>
        <w:rPr>
          <w:rFonts w:ascii="Segoe UI Light" w:hAnsi="Segoe UI Light" w:cs="Segoe UI Light"/>
          <w:sz w:val="20"/>
          <w:szCs w:val="20"/>
        </w:rPr>
      </w:pPr>
      <w:r w:rsidRPr="00186BC6">
        <w:rPr>
          <w:rFonts w:ascii="Segoe UI Light" w:hAnsi="Segoe UI Light" w:cs="Segoe UI Light"/>
          <w:sz w:val="20"/>
          <w:szCs w:val="20"/>
        </w:rPr>
        <w:t>Administratorem danych osobowych jest Gminna Spółka Wodna Osiek, Osiek 85, 87 -340</w:t>
      </w:r>
      <w:r>
        <w:rPr>
          <w:rFonts w:ascii="Segoe UI Light" w:hAnsi="Segoe UI Light" w:cs="Segoe UI Light"/>
          <w:sz w:val="20"/>
          <w:szCs w:val="20"/>
        </w:rPr>
        <w:t xml:space="preserve"> </w:t>
      </w:r>
      <w:r w:rsidRPr="00186BC6">
        <w:rPr>
          <w:rFonts w:ascii="Segoe UI Light" w:hAnsi="Segoe UI Light" w:cs="Segoe UI Light"/>
          <w:sz w:val="20"/>
          <w:szCs w:val="20"/>
        </w:rPr>
        <w:t>Osiek</w:t>
      </w:r>
      <w:r>
        <w:rPr>
          <w:rFonts w:ascii="Segoe UI Light" w:hAnsi="Segoe UI Light" w:cs="Segoe UI Light"/>
          <w:sz w:val="20"/>
          <w:szCs w:val="20"/>
        </w:rPr>
        <w:t>.</w:t>
      </w:r>
    </w:p>
    <w:p w14:paraId="0ED6F79F" w14:textId="0756E9F5" w:rsidR="00186BC6" w:rsidRPr="00186BC6" w:rsidRDefault="00186BC6" w:rsidP="00186BC6">
      <w:pPr>
        <w:pStyle w:val="Akapitzlist"/>
        <w:numPr>
          <w:ilvl w:val="0"/>
          <w:numId w:val="42"/>
        </w:numPr>
        <w:spacing w:after="60" w:line="276" w:lineRule="auto"/>
        <w:ind w:left="284" w:hanging="284"/>
        <w:jc w:val="both"/>
        <w:rPr>
          <w:rFonts w:ascii="Segoe UI Light" w:hAnsi="Segoe UI Light" w:cs="Segoe UI Light"/>
          <w:sz w:val="20"/>
          <w:szCs w:val="20"/>
        </w:rPr>
      </w:pPr>
      <w:r w:rsidRPr="00186BC6">
        <w:rPr>
          <w:rFonts w:ascii="Segoe UI Light" w:hAnsi="Segoe UI Light" w:cs="Segoe UI Light"/>
          <w:sz w:val="20"/>
          <w:szCs w:val="20"/>
        </w:rPr>
        <w:t>Przestrzeganie zasad ochrony danych w Gminnej Spółce Wodnej Osiek. Nadzoruje wyznaczony Inspektor Ochrony Danych, z którym można skontaktować się poprzez adres e-mail: p.skonieczna@gminaosiek.pl.</w:t>
      </w:r>
    </w:p>
    <w:p w14:paraId="069F1A50" w14:textId="0A07B892" w:rsidR="00186BC6" w:rsidRPr="00186BC6" w:rsidRDefault="00186BC6" w:rsidP="00186BC6">
      <w:pPr>
        <w:pStyle w:val="Akapitzlist"/>
        <w:numPr>
          <w:ilvl w:val="0"/>
          <w:numId w:val="42"/>
        </w:numPr>
        <w:spacing w:after="60" w:line="276" w:lineRule="auto"/>
        <w:ind w:left="284" w:hanging="284"/>
        <w:jc w:val="both"/>
        <w:rPr>
          <w:rFonts w:ascii="Segoe UI Light" w:hAnsi="Segoe UI Light" w:cs="Segoe UI Light"/>
          <w:sz w:val="20"/>
          <w:szCs w:val="20"/>
        </w:rPr>
      </w:pPr>
      <w:r w:rsidRPr="00186BC6">
        <w:rPr>
          <w:rFonts w:ascii="Segoe UI Light" w:hAnsi="Segoe UI Light" w:cs="Segoe UI Light"/>
          <w:sz w:val="20"/>
          <w:szCs w:val="20"/>
        </w:rPr>
        <w:t>Dane osobowe Podwykonawcy przetwarzane będą w następujących celach i w oparciu o</w:t>
      </w:r>
      <w:r>
        <w:rPr>
          <w:rFonts w:ascii="Segoe UI Light" w:hAnsi="Segoe UI Light" w:cs="Segoe UI Light"/>
          <w:sz w:val="20"/>
          <w:szCs w:val="20"/>
        </w:rPr>
        <w:t xml:space="preserve"> </w:t>
      </w:r>
      <w:r w:rsidRPr="00186BC6">
        <w:rPr>
          <w:rFonts w:ascii="Segoe UI Light" w:hAnsi="Segoe UI Light" w:cs="Segoe UI Light"/>
          <w:sz w:val="20"/>
          <w:szCs w:val="20"/>
        </w:rPr>
        <w:t>następujące podstawy prawne:</w:t>
      </w:r>
    </w:p>
    <w:p w14:paraId="77268517" w14:textId="110BDE03" w:rsidR="00186BC6" w:rsidRDefault="007D1ACB" w:rsidP="00186BC6">
      <w:pPr>
        <w:pStyle w:val="Akapitzlist"/>
        <w:numPr>
          <w:ilvl w:val="1"/>
          <w:numId w:val="43"/>
        </w:numPr>
        <w:spacing w:after="60" w:line="276" w:lineRule="auto"/>
        <w:ind w:left="993"/>
        <w:jc w:val="both"/>
        <w:rPr>
          <w:rFonts w:ascii="Segoe UI Light" w:hAnsi="Segoe UI Light" w:cs="Segoe UI Light"/>
          <w:sz w:val="20"/>
          <w:szCs w:val="20"/>
        </w:rPr>
      </w:pPr>
      <w:r>
        <w:rPr>
          <w:rFonts w:ascii="Segoe UI Light" w:hAnsi="Segoe UI Light" w:cs="Segoe UI Light"/>
          <w:sz w:val="20"/>
          <w:szCs w:val="20"/>
        </w:rPr>
        <w:t>z</w:t>
      </w:r>
      <w:r w:rsidR="00186BC6" w:rsidRPr="00186BC6">
        <w:rPr>
          <w:rFonts w:ascii="Segoe UI Light" w:hAnsi="Segoe UI Light" w:cs="Segoe UI Light"/>
          <w:sz w:val="20"/>
          <w:szCs w:val="20"/>
        </w:rPr>
        <w:t>awarcie oraz realizacja umowy o współpracy - art. 6 ust. 1 lit. b) Ogólnego rozporządzenia o ochronie danych (wykonanie umowy);</w:t>
      </w:r>
    </w:p>
    <w:p w14:paraId="77F1BCD4" w14:textId="53AE674C" w:rsidR="00186BC6" w:rsidRDefault="007D1ACB" w:rsidP="00186BC6">
      <w:pPr>
        <w:pStyle w:val="Akapitzlist"/>
        <w:numPr>
          <w:ilvl w:val="1"/>
          <w:numId w:val="43"/>
        </w:numPr>
        <w:spacing w:after="60" w:line="276" w:lineRule="auto"/>
        <w:ind w:left="993"/>
        <w:jc w:val="both"/>
        <w:rPr>
          <w:rFonts w:ascii="Segoe UI Light" w:hAnsi="Segoe UI Light" w:cs="Segoe UI Light"/>
          <w:sz w:val="20"/>
          <w:szCs w:val="20"/>
        </w:rPr>
      </w:pPr>
      <w:r>
        <w:rPr>
          <w:rFonts w:ascii="Segoe UI Light" w:hAnsi="Segoe UI Light" w:cs="Segoe UI Light"/>
          <w:sz w:val="20"/>
          <w:szCs w:val="20"/>
        </w:rPr>
        <w:t>r</w:t>
      </w:r>
      <w:r w:rsidR="00186BC6" w:rsidRPr="00186BC6">
        <w:rPr>
          <w:rFonts w:ascii="Segoe UI Light" w:hAnsi="Segoe UI Light" w:cs="Segoe UI Light"/>
          <w:sz w:val="20"/>
          <w:szCs w:val="20"/>
        </w:rPr>
        <w:t>ealizacje ewentualnych roszczeń oraz podjęcie działań w związku z procesem windykacji należności - art. 6 ust. 1 lit. f) Ogólnego rozporządzenia o ochronie danych (prawnie uzasadniony interes – dochodzenie roszczeń, podejmowanie działań o charakterze windykacyjnym);</w:t>
      </w:r>
    </w:p>
    <w:p w14:paraId="63B711D2" w14:textId="77D08D22" w:rsidR="00186BC6" w:rsidRPr="00186BC6" w:rsidRDefault="00186BC6" w:rsidP="00186BC6">
      <w:pPr>
        <w:pStyle w:val="Akapitzlist"/>
        <w:numPr>
          <w:ilvl w:val="1"/>
          <w:numId w:val="43"/>
        </w:numPr>
        <w:spacing w:after="60" w:line="276" w:lineRule="auto"/>
        <w:ind w:left="993"/>
        <w:jc w:val="both"/>
        <w:rPr>
          <w:rFonts w:ascii="Segoe UI Light" w:hAnsi="Segoe UI Light" w:cs="Segoe UI Light"/>
          <w:sz w:val="20"/>
          <w:szCs w:val="20"/>
        </w:rPr>
      </w:pPr>
      <w:r w:rsidRPr="00186BC6">
        <w:rPr>
          <w:rFonts w:ascii="Segoe UI Light" w:hAnsi="Segoe UI Light" w:cs="Segoe UI Light"/>
          <w:sz w:val="20"/>
          <w:szCs w:val="20"/>
        </w:rPr>
        <w:t>cele archiwalne, na wypadek prawnej potrzeby wykazania faktów, co jest naszym prawnie</w:t>
      </w:r>
      <w:r>
        <w:rPr>
          <w:rFonts w:ascii="Segoe UI Light" w:hAnsi="Segoe UI Light" w:cs="Segoe UI Light"/>
          <w:sz w:val="20"/>
          <w:szCs w:val="20"/>
        </w:rPr>
        <w:t xml:space="preserve"> </w:t>
      </w:r>
      <w:r w:rsidRPr="00186BC6">
        <w:rPr>
          <w:rFonts w:ascii="Segoe UI Light" w:hAnsi="Segoe UI Light" w:cs="Segoe UI Light"/>
          <w:sz w:val="20"/>
          <w:szCs w:val="20"/>
        </w:rPr>
        <w:t>uzasadnionym interesem – art. 6 ust. 1 lit. f RODO.</w:t>
      </w:r>
    </w:p>
    <w:p w14:paraId="755002D4" w14:textId="6D6C93CC" w:rsidR="00186BC6" w:rsidRPr="00186BC6" w:rsidRDefault="00186BC6" w:rsidP="00186BC6">
      <w:pPr>
        <w:pStyle w:val="Akapitzlist"/>
        <w:numPr>
          <w:ilvl w:val="0"/>
          <w:numId w:val="43"/>
        </w:numPr>
        <w:spacing w:after="60" w:line="276" w:lineRule="auto"/>
        <w:ind w:left="284" w:hanging="284"/>
        <w:jc w:val="both"/>
        <w:rPr>
          <w:rFonts w:ascii="Segoe UI Light" w:hAnsi="Segoe UI Light" w:cs="Segoe UI Light"/>
          <w:sz w:val="20"/>
          <w:szCs w:val="20"/>
        </w:rPr>
      </w:pPr>
      <w:r w:rsidRPr="00186BC6">
        <w:rPr>
          <w:rFonts w:ascii="Segoe UI Light" w:hAnsi="Segoe UI Light" w:cs="Segoe UI Light"/>
          <w:sz w:val="20"/>
          <w:szCs w:val="20"/>
        </w:rPr>
        <w:t>Odbiorcami danych osobowych Podwykonawcy będą podmiot, na rzecz którego realizowana jest umowa, dostawcy systemów informatycznych, firmy oraz kancelarie windykacyjne, a</w:t>
      </w:r>
      <w:r>
        <w:rPr>
          <w:rFonts w:ascii="Segoe UI Light" w:hAnsi="Segoe UI Light" w:cs="Segoe UI Light"/>
          <w:sz w:val="20"/>
          <w:szCs w:val="20"/>
        </w:rPr>
        <w:t xml:space="preserve"> </w:t>
      </w:r>
      <w:r w:rsidRPr="00186BC6">
        <w:rPr>
          <w:rFonts w:ascii="Segoe UI Light" w:hAnsi="Segoe UI Light" w:cs="Segoe UI Light"/>
          <w:sz w:val="20"/>
          <w:szCs w:val="20"/>
        </w:rPr>
        <w:t>także podmioty upoważnione do odbioru danych na podstawie przepisów prawa.</w:t>
      </w:r>
    </w:p>
    <w:p w14:paraId="64A1E118" w14:textId="0AB54DFD" w:rsidR="00186BC6" w:rsidRPr="00186BC6" w:rsidRDefault="00186BC6" w:rsidP="00186BC6">
      <w:pPr>
        <w:pStyle w:val="Akapitzlist"/>
        <w:numPr>
          <w:ilvl w:val="0"/>
          <w:numId w:val="43"/>
        </w:numPr>
        <w:spacing w:after="60" w:line="276" w:lineRule="auto"/>
        <w:ind w:left="284" w:hanging="284"/>
        <w:jc w:val="both"/>
        <w:rPr>
          <w:rFonts w:ascii="Segoe UI Light" w:hAnsi="Segoe UI Light" w:cs="Segoe UI Light"/>
          <w:sz w:val="20"/>
          <w:szCs w:val="20"/>
        </w:rPr>
      </w:pPr>
      <w:r w:rsidRPr="00186BC6">
        <w:rPr>
          <w:rFonts w:ascii="Segoe UI Light" w:hAnsi="Segoe UI Light" w:cs="Segoe UI Light"/>
          <w:sz w:val="20"/>
          <w:szCs w:val="20"/>
        </w:rPr>
        <w:t>Dane osobowe będą przechowywane przez okres realizacji umowy o współpracę, a po tym okresie przez czas, w którym przepisy prawa nakazują przechowanie danych lub przez okres</w:t>
      </w:r>
      <w:r>
        <w:rPr>
          <w:rFonts w:ascii="Segoe UI Light" w:hAnsi="Segoe UI Light" w:cs="Segoe UI Light"/>
          <w:sz w:val="20"/>
          <w:szCs w:val="20"/>
        </w:rPr>
        <w:t xml:space="preserve"> </w:t>
      </w:r>
      <w:r w:rsidRPr="00186BC6">
        <w:rPr>
          <w:rFonts w:ascii="Segoe UI Light" w:hAnsi="Segoe UI Light" w:cs="Segoe UI Light"/>
          <w:sz w:val="20"/>
          <w:szCs w:val="20"/>
        </w:rPr>
        <w:t>przedawnienia ewentualnych roszczeń.</w:t>
      </w:r>
    </w:p>
    <w:p w14:paraId="4A99A071" w14:textId="2FC9B96A" w:rsidR="00186BC6" w:rsidRPr="00186BC6" w:rsidRDefault="00186BC6" w:rsidP="00186BC6">
      <w:pPr>
        <w:pStyle w:val="Akapitzlist"/>
        <w:numPr>
          <w:ilvl w:val="0"/>
          <w:numId w:val="43"/>
        </w:numPr>
        <w:spacing w:after="60" w:line="276" w:lineRule="auto"/>
        <w:ind w:left="284" w:hanging="284"/>
        <w:jc w:val="both"/>
        <w:rPr>
          <w:rFonts w:ascii="Segoe UI Light" w:hAnsi="Segoe UI Light" w:cs="Segoe UI Light"/>
          <w:sz w:val="20"/>
          <w:szCs w:val="20"/>
        </w:rPr>
      </w:pPr>
      <w:r w:rsidRPr="00186BC6">
        <w:rPr>
          <w:rFonts w:ascii="Segoe UI Light" w:hAnsi="Segoe UI Light" w:cs="Segoe UI Light"/>
          <w:sz w:val="20"/>
          <w:szCs w:val="20"/>
        </w:rPr>
        <w:t>W związku z przetwarzaniem danych osobowych Zleceniobiorcy przysługują następujące</w:t>
      </w:r>
      <w:r>
        <w:rPr>
          <w:rFonts w:ascii="Segoe UI Light" w:hAnsi="Segoe UI Light" w:cs="Segoe UI Light"/>
          <w:sz w:val="20"/>
          <w:szCs w:val="20"/>
        </w:rPr>
        <w:t xml:space="preserve"> </w:t>
      </w:r>
      <w:r w:rsidRPr="00186BC6">
        <w:rPr>
          <w:rFonts w:ascii="Segoe UI Light" w:hAnsi="Segoe UI Light" w:cs="Segoe UI Light"/>
          <w:sz w:val="20"/>
          <w:szCs w:val="20"/>
        </w:rPr>
        <w:t>prawa:</w:t>
      </w:r>
    </w:p>
    <w:p w14:paraId="1E426638" w14:textId="77777777" w:rsidR="00186BC6" w:rsidRDefault="00186BC6" w:rsidP="00186BC6">
      <w:pPr>
        <w:pStyle w:val="Akapitzlist"/>
        <w:numPr>
          <w:ilvl w:val="1"/>
          <w:numId w:val="43"/>
        </w:numPr>
        <w:spacing w:after="60" w:line="276" w:lineRule="auto"/>
        <w:ind w:left="993"/>
        <w:jc w:val="both"/>
        <w:rPr>
          <w:rFonts w:ascii="Segoe UI Light" w:hAnsi="Segoe UI Light" w:cs="Segoe UI Light"/>
          <w:sz w:val="20"/>
          <w:szCs w:val="20"/>
        </w:rPr>
      </w:pPr>
      <w:r w:rsidRPr="00186BC6">
        <w:rPr>
          <w:rFonts w:ascii="Segoe UI Light" w:hAnsi="Segoe UI Light" w:cs="Segoe UI Light"/>
          <w:sz w:val="20"/>
          <w:szCs w:val="20"/>
        </w:rPr>
        <w:t>prawo dostępu do treści danych, prawo do sprostowania danych, prawo do usunięcia danych,</w:t>
      </w:r>
      <w:r>
        <w:rPr>
          <w:rFonts w:ascii="Segoe UI Light" w:hAnsi="Segoe UI Light" w:cs="Segoe UI Light"/>
          <w:sz w:val="20"/>
          <w:szCs w:val="20"/>
        </w:rPr>
        <w:t xml:space="preserve"> </w:t>
      </w:r>
      <w:r w:rsidRPr="00186BC6">
        <w:rPr>
          <w:rFonts w:ascii="Segoe UI Light" w:hAnsi="Segoe UI Light" w:cs="Segoe UI Light"/>
          <w:sz w:val="20"/>
          <w:szCs w:val="20"/>
        </w:rPr>
        <w:t>prawo do ograniczenia przetwarzania danych, prawo do przenoszenia danych, prawo do</w:t>
      </w:r>
      <w:r>
        <w:rPr>
          <w:rFonts w:ascii="Segoe UI Light" w:hAnsi="Segoe UI Light" w:cs="Segoe UI Light"/>
          <w:sz w:val="20"/>
          <w:szCs w:val="20"/>
        </w:rPr>
        <w:t xml:space="preserve"> </w:t>
      </w:r>
      <w:r w:rsidRPr="00186BC6">
        <w:rPr>
          <w:rFonts w:ascii="Segoe UI Light" w:hAnsi="Segoe UI Light" w:cs="Segoe UI Light"/>
          <w:sz w:val="20"/>
          <w:szCs w:val="20"/>
        </w:rPr>
        <w:t>wniesienia sprzeciwu;</w:t>
      </w:r>
    </w:p>
    <w:p w14:paraId="6EFD47BB" w14:textId="4AFE7103" w:rsidR="00186BC6" w:rsidRPr="00186BC6" w:rsidRDefault="00186BC6" w:rsidP="00186BC6">
      <w:pPr>
        <w:pStyle w:val="Akapitzlist"/>
        <w:numPr>
          <w:ilvl w:val="1"/>
          <w:numId w:val="43"/>
        </w:numPr>
        <w:spacing w:after="60" w:line="276" w:lineRule="auto"/>
        <w:ind w:left="993"/>
        <w:jc w:val="both"/>
        <w:rPr>
          <w:rFonts w:ascii="Segoe UI Light" w:hAnsi="Segoe UI Light" w:cs="Segoe UI Light"/>
          <w:sz w:val="20"/>
          <w:szCs w:val="20"/>
        </w:rPr>
      </w:pPr>
      <w:r w:rsidRPr="00186BC6">
        <w:rPr>
          <w:rFonts w:ascii="Segoe UI Light" w:hAnsi="Segoe UI Light" w:cs="Segoe UI Light"/>
          <w:sz w:val="20"/>
          <w:szCs w:val="20"/>
        </w:rPr>
        <w:lastRenderedPageBreak/>
        <w:t>prawo do wniesienia skargi do organu nadzorczego (Prezesa Urzędu Ochrony Danych Osobowych) w przypadku uznania, że przetwarzanie danych osobowych Panią/Pana dotyczących narusza przepisy Ogólnego rozporządzenia o ochronie danych.</w:t>
      </w:r>
    </w:p>
    <w:p w14:paraId="29DE8C41" w14:textId="130CDFE2" w:rsidR="00186BC6" w:rsidRPr="00186BC6" w:rsidRDefault="00186BC6" w:rsidP="00186BC6">
      <w:pPr>
        <w:pStyle w:val="Akapitzlist"/>
        <w:numPr>
          <w:ilvl w:val="0"/>
          <w:numId w:val="43"/>
        </w:numPr>
        <w:spacing w:after="60" w:line="276" w:lineRule="auto"/>
        <w:ind w:left="284" w:hanging="284"/>
        <w:jc w:val="both"/>
        <w:rPr>
          <w:rFonts w:ascii="Segoe UI Light" w:hAnsi="Segoe UI Light" w:cs="Segoe UI Light"/>
          <w:sz w:val="20"/>
          <w:szCs w:val="20"/>
        </w:rPr>
      </w:pPr>
      <w:r w:rsidRPr="00186BC6">
        <w:rPr>
          <w:rFonts w:ascii="Segoe UI Light" w:hAnsi="Segoe UI Light" w:cs="Segoe UI Light"/>
          <w:sz w:val="20"/>
          <w:szCs w:val="20"/>
        </w:rPr>
        <w:t>Podanie danych osobowych jest warunkiem zawarcia umowy. Konsekwencją niepodania danych jest brak możliwości nawiązania współpracy.</w:t>
      </w:r>
    </w:p>
    <w:p w14:paraId="4799B66D" w14:textId="32FC02F0" w:rsidR="007E01A1" w:rsidRPr="007E01A1" w:rsidRDefault="007E01A1" w:rsidP="000E4840">
      <w:pPr>
        <w:pStyle w:val="Akapitzlist"/>
        <w:spacing w:after="60" w:line="276" w:lineRule="auto"/>
        <w:ind w:left="360"/>
        <w:jc w:val="center"/>
        <w:rPr>
          <w:rFonts w:ascii="Segoe UI Light" w:hAnsi="Segoe UI Light" w:cs="Segoe UI Light"/>
          <w:b/>
          <w:sz w:val="20"/>
          <w:szCs w:val="20"/>
        </w:rPr>
      </w:pPr>
      <w:r w:rsidRPr="007E01A1">
        <w:rPr>
          <w:rFonts w:ascii="Segoe UI Light" w:hAnsi="Segoe UI Light" w:cs="Segoe UI Light"/>
          <w:b/>
          <w:sz w:val="20"/>
          <w:szCs w:val="20"/>
        </w:rPr>
        <w:t>§ 9 Zmiany umowy</w:t>
      </w:r>
    </w:p>
    <w:p w14:paraId="6EF84F88" w14:textId="49D1B4DC" w:rsidR="007E01A1" w:rsidRPr="00186BC6" w:rsidRDefault="007E01A1" w:rsidP="00186BC6">
      <w:pPr>
        <w:pStyle w:val="Akapitzlist"/>
        <w:numPr>
          <w:ilvl w:val="6"/>
          <w:numId w:val="43"/>
        </w:numPr>
        <w:shd w:val="clear" w:color="auto" w:fill="FFFFFF"/>
        <w:spacing w:after="60" w:line="276" w:lineRule="auto"/>
        <w:ind w:left="284" w:hanging="284"/>
        <w:jc w:val="both"/>
        <w:rPr>
          <w:rFonts w:ascii="Segoe UI Light" w:hAnsi="Segoe UI Light" w:cs="Segoe UI Light"/>
          <w:sz w:val="20"/>
          <w:szCs w:val="20"/>
        </w:rPr>
      </w:pPr>
      <w:r w:rsidRPr="00186BC6">
        <w:rPr>
          <w:rFonts w:ascii="Segoe UI Light" w:hAnsi="Segoe UI Light" w:cs="Segoe UI Light"/>
          <w:sz w:val="20"/>
          <w:szCs w:val="20"/>
        </w:rPr>
        <w:t xml:space="preserve">Zgodnie z art. 144 ust. 1 ustawy </w:t>
      </w:r>
      <w:proofErr w:type="spellStart"/>
      <w:r w:rsidRPr="00186BC6">
        <w:rPr>
          <w:rFonts w:ascii="Segoe UI Light" w:hAnsi="Segoe UI Light" w:cs="Segoe UI Light"/>
          <w:sz w:val="20"/>
          <w:szCs w:val="20"/>
        </w:rPr>
        <w:t>Pzp</w:t>
      </w:r>
      <w:proofErr w:type="spellEnd"/>
      <w:r w:rsidRPr="00186BC6">
        <w:rPr>
          <w:rFonts w:ascii="Segoe UI Light" w:hAnsi="Segoe UI Light" w:cs="Segoe UI Light"/>
          <w:sz w:val="20"/>
          <w:szCs w:val="20"/>
        </w:rPr>
        <w:t xml:space="preserve"> Zamawiający dopuszcza możliwość dokonania nieistotnych zmian zawartej umowy w stosunku do treści </w:t>
      </w:r>
      <w:r w:rsidR="003F3F7E" w:rsidRPr="00186BC6">
        <w:rPr>
          <w:rFonts w:ascii="Segoe UI Light" w:hAnsi="Segoe UI Light" w:cs="Segoe UI Light"/>
          <w:sz w:val="20"/>
          <w:szCs w:val="20"/>
        </w:rPr>
        <w:t>oferty,</w:t>
      </w:r>
      <w:r w:rsidRPr="00186BC6">
        <w:rPr>
          <w:rFonts w:ascii="Segoe UI Light" w:hAnsi="Segoe UI Light" w:cs="Segoe UI Light"/>
          <w:sz w:val="20"/>
          <w:szCs w:val="20"/>
        </w:rPr>
        <w:t xml:space="preserve"> na podstawie której dokonano wyboru Wykonawcy. </w:t>
      </w:r>
    </w:p>
    <w:p w14:paraId="47100FBD" w14:textId="77777777" w:rsidR="007E01A1" w:rsidRPr="007E01A1" w:rsidRDefault="007E01A1" w:rsidP="00186BC6">
      <w:pPr>
        <w:numPr>
          <w:ilvl w:val="6"/>
          <w:numId w:val="43"/>
        </w:numPr>
        <w:shd w:val="clear" w:color="auto" w:fill="FFFFFF"/>
        <w:spacing w:after="60" w:line="276" w:lineRule="auto"/>
        <w:ind w:left="284" w:hanging="284"/>
        <w:jc w:val="both"/>
        <w:rPr>
          <w:rFonts w:ascii="Segoe UI Light" w:hAnsi="Segoe UI Light" w:cs="Segoe UI Light"/>
          <w:sz w:val="20"/>
          <w:szCs w:val="20"/>
        </w:rPr>
      </w:pPr>
      <w:r w:rsidRPr="007E01A1">
        <w:rPr>
          <w:rFonts w:ascii="Segoe UI Light" w:hAnsi="Segoe UI Light" w:cs="Segoe UI Light"/>
          <w:sz w:val="20"/>
          <w:szCs w:val="20"/>
        </w:rPr>
        <w:t>Zamawiający również przewiduje następujące możliwości dokonania istotnych zmian umowy oraz określa warunki takiej zmiany w przypadku:</w:t>
      </w:r>
    </w:p>
    <w:p w14:paraId="4E389EE6" w14:textId="77777777" w:rsidR="007E01A1" w:rsidRPr="007E01A1" w:rsidRDefault="007E01A1" w:rsidP="007E01A1">
      <w:pPr>
        <w:numPr>
          <w:ilvl w:val="0"/>
          <w:numId w:val="41"/>
        </w:numPr>
        <w:shd w:val="clear" w:color="auto" w:fill="FFFFFF"/>
        <w:spacing w:after="60" w:line="276" w:lineRule="auto"/>
        <w:jc w:val="both"/>
        <w:rPr>
          <w:rFonts w:ascii="Segoe UI Light" w:hAnsi="Segoe UI Light" w:cs="Segoe UI Light"/>
          <w:sz w:val="20"/>
          <w:szCs w:val="20"/>
        </w:rPr>
      </w:pPr>
      <w:r w:rsidRPr="007E01A1">
        <w:rPr>
          <w:rFonts w:ascii="Segoe UI Light" w:hAnsi="Segoe UI Light" w:cs="Segoe UI Light"/>
          <w:sz w:val="20"/>
          <w:szCs w:val="20"/>
        </w:rPr>
        <w:t>konieczności wprowadzenia zmian będących następstwem zmian wytycznych lub zaleceń instytucji, która przyznała środki na sfinansowanie zamówienia,</w:t>
      </w:r>
    </w:p>
    <w:p w14:paraId="6D34C434" w14:textId="77777777" w:rsidR="007E01A1" w:rsidRPr="007E01A1" w:rsidRDefault="007E01A1" w:rsidP="007E01A1">
      <w:pPr>
        <w:pStyle w:val="Akapitzlist"/>
        <w:numPr>
          <w:ilvl w:val="0"/>
          <w:numId w:val="41"/>
        </w:numPr>
        <w:spacing w:after="60" w:line="276" w:lineRule="auto"/>
        <w:contextualSpacing w:val="0"/>
        <w:jc w:val="both"/>
        <w:rPr>
          <w:rFonts w:ascii="Segoe UI Light" w:hAnsi="Segoe UI Light" w:cs="Segoe UI Light"/>
          <w:sz w:val="20"/>
          <w:szCs w:val="20"/>
        </w:rPr>
      </w:pPr>
      <w:r w:rsidRPr="007E01A1">
        <w:rPr>
          <w:rFonts w:ascii="Segoe UI Light" w:hAnsi="Segoe UI Light" w:cs="Segoe UI Light"/>
          <w:sz w:val="20"/>
          <w:szCs w:val="20"/>
        </w:rPr>
        <w:t xml:space="preserve">wystąpienia zmiany obowiązującej stawki podatku od towarów i usług (VAT); w takim wypadku zmianie ulegnie wyłącznie kwota podatku VAT, a wartość netto wynagrodzenia Wykonawcy pozostanie bez zmian, </w:t>
      </w:r>
    </w:p>
    <w:p w14:paraId="1C57F940" w14:textId="77777777" w:rsidR="007E01A1" w:rsidRPr="007E01A1" w:rsidRDefault="007E01A1" w:rsidP="007E01A1">
      <w:pPr>
        <w:pStyle w:val="Akapitzlist"/>
        <w:numPr>
          <w:ilvl w:val="0"/>
          <w:numId w:val="41"/>
        </w:numPr>
        <w:spacing w:after="60" w:line="276" w:lineRule="auto"/>
        <w:contextualSpacing w:val="0"/>
        <w:jc w:val="both"/>
        <w:rPr>
          <w:rFonts w:ascii="Segoe UI Light" w:hAnsi="Segoe UI Light" w:cs="Segoe UI Light"/>
          <w:sz w:val="20"/>
          <w:szCs w:val="20"/>
        </w:rPr>
      </w:pPr>
      <w:r w:rsidRPr="007E01A1">
        <w:rPr>
          <w:rFonts w:ascii="Segoe UI Light" w:hAnsi="Segoe UI Light" w:cs="Segoe UI Light"/>
          <w:sz w:val="20"/>
          <w:szCs w:val="20"/>
        </w:rPr>
        <w:t>wystąpienia okoliczności lub zdarzeń uniemożliwiających realizację w wyznaczonym terminie przedmiotu umowy, w szczególności działania Siły wyższej, bez możliwości usunięcia lub likwidacji powyższych okoliczności lub zdarzeń; warunkiem zmiany terminu umownego realizacji przedmiotu umowy jest stwierdzenie przez Zamawiającego, na umotywowany wniosek Wykonawcy, konieczności zmiany terminu umownego.</w:t>
      </w:r>
    </w:p>
    <w:p w14:paraId="7601D78D" w14:textId="77777777" w:rsidR="007E01A1" w:rsidRPr="007E01A1" w:rsidRDefault="007E01A1" w:rsidP="00186BC6">
      <w:pPr>
        <w:numPr>
          <w:ilvl w:val="6"/>
          <w:numId w:val="43"/>
        </w:numPr>
        <w:shd w:val="clear" w:color="auto" w:fill="FFFFFF"/>
        <w:spacing w:after="60" w:line="276" w:lineRule="auto"/>
        <w:ind w:left="284" w:hanging="284"/>
        <w:jc w:val="both"/>
        <w:rPr>
          <w:rFonts w:ascii="Segoe UI Light" w:hAnsi="Segoe UI Light" w:cs="Segoe UI Light"/>
          <w:sz w:val="20"/>
          <w:szCs w:val="20"/>
        </w:rPr>
      </w:pPr>
      <w:r w:rsidRPr="007E01A1">
        <w:rPr>
          <w:rFonts w:ascii="Segoe UI Light" w:hAnsi="Segoe UI Light" w:cs="Segoe UI Light"/>
          <w:sz w:val="20"/>
          <w:szCs w:val="20"/>
        </w:rPr>
        <w:t>Aneks do umowy o przedmiotowe zamówienie wymagać będzie dla swojej ważności zachowania formy pisemnej.</w:t>
      </w:r>
    </w:p>
    <w:p w14:paraId="3FB72B1E" w14:textId="77777777" w:rsidR="007E01A1" w:rsidRPr="007E01A1" w:rsidRDefault="007E01A1" w:rsidP="007E01A1">
      <w:pPr>
        <w:spacing w:after="60"/>
        <w:jc w:val="center"/>
        <w:rPr>
          <w:rFonts w:ascii="Segoe UI Light" w:hAnsi="Segoe UI Light" w:cs="Segoe UI Light"/>
          <w:b/>
          <w:sz w:val="20"/>
          <w:szCs w:val="20"/>
        </w:rPr>
      </w:pPr>
      <w:r w:rsidRPr="007E01A1">
        <w:rPr>
          <w:rFonts w:ascii="Segoe UI Light" w:hAnsi="Segoe UI Light" w:cs="Segoe UI Light"/>
          <w:b/>
          <w:sz w:val="20"/>
          <w:szCs w:val="20"/>
        </w:rPr>
        <w:t>§ 10 Postanowienia końcowe</w:t>
      </w:r>
    </w:p>
    <w:p w14:paraId="70FDF124" w14:textId="6365F0C1" w:rsidR="007E01A1" w:rsidRPr="007E01A1" w:rsidRDefault="007E01A1" w:rsidP="007E01A1">
      <w:pPr>
        <w:numPr>
          <w:ilvl w:val="6"/>
          <w:numId w:val="39"/>
        </w:numPr>
        <w:spacing w:after="60" w:line="276" w:lineRule="auto"/>
        <w:ind w:left="284" w:hanging="284"/>
        <w:jc w:val="both"/>
        <w:rPr>
          <w:rFonts w:ascii="Segoe UI Light" w:hAnsi="Segoe UI Light" w:cs="Segoe UI Light"/>
          <w:sz w:val="20"/>
          <w:szCs w:val="20"/>
        </w:rPr>
      </w:pPr>
      <w:r w:rsidRPr="007E01A1">
        <w:rPr>
          <w:rFonts w:ascii="Segoe UI Light" w:hAnsi="Segoe UI Light" w:cs="Segoe UI Light"/>
          <w:sz w:val="20"/>
          <w:szCs w:val="20"/>
        </w:rPr>
        <w:t xml:space="preserve">W sprawach nie uregulowanych niniejszą </w:t>
      </w:r>
      <w:r w:rsidR="003F3F7E" w:rsidRPr="007E01A1">
        <w:rPr>
          <w:rFonts w:ascii="Segoe UI Light" w:hAnsi="Segoe UI Light" w:cs="Segoe UI Light"/>
          <w:sz w:val="20"/>
          <w:szCs w:val="20"/>
        </w:rPr>
        <w:t>umową mają</w:t>
      </w:r>
      <w:r w:rsidRPr="007E01A1">
        <w:rPr>
          <w:rFonts w:ascii="Segoe UI Light" w:hAnsi="Segoe UI Light" w:cs="Segoe UI Light"/>
          <w:sz w:val="20"/>
          <w:szCs w:val="20"/>
        </w:rPr>
        <w:t xml:space="preserve"> zastosowanie przepisy Kodeksu Cywilnego i ustawy Prawo zamówień publicznych. </w:t>
      </w:r>
    </w:p>
    <w:p w14:paraId="5918EAB6" w14:textId="77777777" w:rsidR="007E01A1" w:rsidRPr="007E01A1" w:rsidRDefault="007E01A1" w:rsidP="007E01A1">
      <w:pPr>
        <w:numPr>
          <w:ilvl w:val="0"/>
          <w:numId w:val="39"/>
        </w:numPr>
        <w:spacing w:after="60" w:line="276" w:lineRule="auto"/>
        <w:ind w:left="284" w:hanging="284"/>
        <w:jc w:val="both"/>
        <w:rPr>
          <w:rFonts w:ascii="Segoe UI Light" w:hAnsi="Segoe UI Light" w:cs="Segoe UI Light"/>
          <w:b/>
          <w:sz w:val="20"/>
          <w:szCs w:val="20"/>
        </w:rPr>
      </w:pPr>
      <w:r w:rsidRPr="007E01A1">
        <w:rPr>
          <w:rFonts w:ascii="Segoe UI Light" w:hAnsi="Segoe UI Light" w:cs="Segoe UI Light"/>
          <w:sz w:val="20"/>
          <w:szCs w:val="20"/>
        </w:rPr>
        <w:t xml:space="preserve">Wszystkie ewentualne kwestie sporne powstałe na tle wykonania niniejszej umowy Strony rozstrzygać będą polubownie. W przypadku nie dojścia do porozumienia, spory podlegają rozstrzyganiu przez sąd właściwy dla siedziby Zamawiającego. </w:t>
      </w:r>
    </w:p>
    <w:p w14:paraId="2BF1330B" w14:textId="77777777" w:rsidR="007E01A1" w:rsidRPr="007E01A1" w:rsidRDefault="007E01A1" w:rsidP="007E01A1">
      <w:pPr>
        <w:numPr>
          <w:ilvl w:val="0"/>
          <w:numId w:val="39"/>
        </w:numPr>
        <w:spacing w:after="60" w:line="276" w:lineRule="auto"/>
        <w:ind w:left="284" w:hanging="284"/>
        <w:jc w:val="both"/>
        <w:rPr>
          <w:rFonts w:ascii="Segoe UI Light" w:hAnsi="Segoe UI Light" w:cs="Segoe UI Light"/>
          <w:sz w:val="20"/>
          <w:szCs w:val="20"/>
        </w:rPr>
      </w:pPr>
      <w:r w:rsidRPr="007E01A1">
        <w:rPr>
          <w:rFonts w:ascii="Segoe UI Light" w:hAnsi="Segoe UI Light" w:cs="Segoe UI Light"/>
          <w:sz w:val="20"/>
          <w:szCs w:val="20"/>
        </w:rPr>
        <w:t>Umowę sporządzono w dwóch jednobrzmiących egzemplarzach, po jednym dla każdej ze stron.</w:t>
      </w:r>
    </w:p>
    <w:p w14:paraId="5F3FE830" w14:textId="3BD254A3" w:rsidR="007E01A1" w:rsidRDefault="007E01A1" w:rsidP="007E01A1">
      <w:pPr>
        <w:spacing w:after="60"/>
        <w:ind w:left="284"/>
        <w:jc w:val="both"/>
        <w:rPr>
          <w:rFonts w:ascii="Segoe UI Light" w:hAnsi="Segoe UI Light" w:cs="Segoe UI Light"/>
          <w:sz w:val="20"/>
          <w:szCs w:val="20"/>
        </w:rPr>
      </w:pPr>
    </w:p>
    <w:p w14:paraId="0F05D28D" w14:textId="77777777" w:rsidR="003F3F7E" w:rsidRPr="007E01A1" w:rsidRDefault="003F3F7E" w:rsidP="007E01A1">
      <w:pPr>
        <w:spacing w:after="60"/>
        <w:ind w:left="284"/>
        <w:jc w:val="both"/>
        <w:rPr>
          <w:rFonts w:ascii="Segoe UI Light" w:hAnsi="Segoe UI Light" w:cs="Segoe UI Light"/>
          <w:sz w:val="20"/>
          <w:szCs w:val="20"/>
        </w:rPr>
      </w:pPr>
    </w:p>
    <w:p w14:paraId="551E11DE" w14:textId="7B606367" w:rsidR="007637FB" w:rsidRPr="007E01A1" w:rsidRDefault="007E01A1" w:rsidP="007E01A1">
      <w:pPr>
        <w:rPr>
          <w:rFonts w:ascii="Segoe UI Light" w:hAnsi="Segoe UI Light" w:cs="Segoe UI Light"/>
          <w:sz w:val="20"/>
          <w:szCs w:val="20"/>
        </w:rPr>
      </w:pPr>
      <w:r w:rsidRPr="007E01A1">
        <w:rPr>
          <w:rFonts w:ascii="Segoe UI Light" w:hAnsi="Segoe UI Light" w:cs="Segoe UI Light"/>
          <w:b/>
          <w:sz w:val="20"/>
          <w:szCs w:val="20"/>
        </w:rPr>
        <w:t xml:space="preserve">        </w:t>
      </w:r>
      <w:r w:rsidR="003F3F7E" w:rsidRPr="007E01A1">
        <w:rPr>
          <w:rFonts w:ascii="Segoe UI Light" w:hAnsi="Segoe UI Light" w:cs="Segoe UI Light"/>
          <w:b/>
          <w:sz w:val="20"/>
          <w:szCs w:val="20"/>
        </w:rPr>
        <w:t>ZAMAWIAJĄCY:</w:t>
      </w:r>
      <w:r w:rsidR="003F3F7E" w:rsidRPr="007E01A1">
        <w:rPr>
          <w:rFonts w:ascii="Segoe UI Light" w:hAnsi="Segoe UI Light" w:cs="Segoe UI Light"/>
          <w:sz w:val="20"/>
          <w:szCs w:val="20"/>
        </w:rPr>
        <w:t xml:space="preserve"> </w:t>
      </w:r>
      <w:r w:rsidR="003F3F7E" w:rsidRPr="007E01A1">
        <w:rPr>
          <w:rFonts w:ascii="Segoe UI Light" w:hAnsi="Segoe UI Light" w:cs="Segoe UI Light"/>
          <w:sz w:val="20"/>
          <w:szCs w:val="20"/>
        </w:rPr>
        <w:tab/>
      </w:r>
      <w:r w:rsidRPr="007E01A1">
        <w:rPr>
          <w:rFonts w:ascii="Segoe UI Light" w:hAnsi="Segoe UI Light" w:cs="Segoe UI Light"/>
          <w:sz w:val="20"/>
          <w:szCs w:val="20"/>
        </w:rPr>
        <w:tab/>
      </w:r>
      <w:r w:rsidRPr="007E01A1">
        <w:rPr>
          <w:rFonts w:ascii="Segoe UI Light" w:hAnsi="Segoe UI Light" w:cs="Segoe UI Light"/>
          <w:sz w:val="20"/>
          <w:szCs w:val="20"/>
        </w:rPr>
        <w:tab/>
      </w:r>
      <w:r w:rsidRPr="007E01A1">
        <w:rPr>
          <w:rFonts w:ascii="Segoe UI Light" w:hAnsi="Segoe UI Light" w:cs="Segoe UI Light"/>
          <w:sz w:val="20"/>
          <w:szCs w:val="20"/>
        </w:rPr>
        <w:tab/>
      </w:r>
      <w:r w:rsidRPr="007E01A1">
        <w:rPr>
          <w:rFonts w:ascii="Segoe UI Light" w:hAnsi="Segoe UI Light" w:cs="Segoe UI Light"/>
          <w:sz w:val="20"/>
          <w:szCs w:val="20"/>
        </w:rPr>
        <w:tab/>
      </w:r>
      <w:r w:rsidRPr="007E01A1">
        <w:rPr>
          <w:rFonts w:ascii="Segoe UI Light" w:hAnsi="Segoe UI Light" w:cs="Segoe UI Light"/>
          <w:sz w:val="20"/>
          <w:szCs w:val="20"/>
        </w:rPr>
        <w:tab/>
      </w:r>
      <w:r w:rsidRPr="007E01A1">
        <w:rPr>
          <w:rFonts w:ascii="Segoe UI Light" w:hAnsi="Segoe UI Light" w:cs="Segoe UI Light"/>
          <w:sz w:val="20"/>
          <w:szCs w:val="20"/>
        </w:rPr>
        <w:tab/>
      </w:r>
      <w:r w:rsidRPr="007E01A1">
        <w:rPr>
          <w:rFonts w:ascii="Segoe UI Light" w:hAnsi="Segoe UI Light" w:cs="Segoe UI Light"/>
          <w:sz w:val="20"/>
          <w:szCs w:val="20"/>
        </w:rPr>
        <w:tab/>
        <w:t xml:space="preserve"> </w:t>
      </w:r>
      <w:r w:rsidRPr="007E01A1">
        <w:rPr>
          <w:rFonts w:ascii="Segoe UI Light" w:hAnsi="Segoe UI Light" w:cs="Segoe UI Light"/>
          <w:b/>
          <w:sz w:val="20"/>
          <w:szCs w:val="20"/>
        </w:rPr>
        <w:t>WYKONAWCA:</w:t>
      </w:r>
    </w:p>
    <w:sectPr w:rsidR="007637FB" w:rsidRPr="007E01A1" w:rsidSect="008B78BF">
      <w:pgSz w:w="11906" w:h="16838"/>
      <w:pgMar w:top="1417" w:right="1417" w:bottom="1417" w:left="1417" w:header="708" w:footer="708" w:gutter="0"/>
      <w:cols w:space="708"/>
      <w:noEndnote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EBF98" w14:textId="77777777" w:rsidR="008063E3" w:rsidRDefault="008063E3">
      <w:r>
        <w:separator/>
      </w:r>
    </w:p>
  </w:endnote>
  <w:endnote w:type="continuationSeparator" w:id="0">
    <w:p w14:paraId="4DFC865D" w14:textId="77777777" w:rsidR="008063E3" w:rsidRDefault="0080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535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DD011" w14:textId="77777777" w:rsidR="008063E3" w:rsidRDefault="008063E3">
      <w:r>
        <w:separator/>
      </w:r>
    </w:p>
  </w:footnote>
  <w:footnote w:type="continuationSeparator" w:id="0">
    <w:p w14:paraId="45FB50F1" w14:textId="77777777" w:rsidR="008063E3" w:rsidRDefault="00806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82906558"/>
    <w:name w:val="WW8Num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Segoe UI Light" w:hAnsi="Segoe UI Light" w:cs="Segoe UI Light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1" w15:restartNumberingAfterBreak="0">
    <w:nsid w:val="0000000E"/>
    <w:multiLevelType w:val="multilevel"/>
    <w:tmpl w:val="CABC33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34732"/>
    <w:multiLevelType w:val="hybridMultilevel"/>
    <w:tmpl w:val="E3BC2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14BBB"/>
    <w:multiLevelType w:val="multilevel"/>
    <w:tmpl w:val="8B3E6AE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97F7A"/>
    <w:multiLevelType w:val="hybridMultilevel"/>
    <w:tmpl w:val="0A84CE08"/>
    <w:lvl w:ilvl="0" w:tplc="D7AA1050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B5EB3"/>
    <w:multiLevelType w:val="singleLevel"/>
    <w:tmpl w:val="AAC4A8A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Segoe UI Light" w:hAnsi="Segoe UI Light" w:cs="Segoe UI Light" w:hint="default"/>
        <w:b w:val="0"/>
        <w:bCs w:val="0"/>
        <w:i w:val="0"/>
        <w:sz w:val="20"/>
        <w:szCs w:val="20"/>
        <w:u w:val="none"/>
      </w:rPr>
    </w:lvl>
  </w:abstractNum>
  <w:abstractNum w:abstractNumId="6" w15:restartNumberingAfterBreak="0">
    <w:nsid w:val="0B933894"/>
    <w:multiLevelType w:val="hybridMultilevel"/>
    <w:tmpl w:val="245AD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F3703"/>
    <w:multiLevelType w:val="hybridMultilevel"/>
    <w:tmpl w:val="63F62D62"/>
    <w:lvl w:ilvl="0" w:tplc="6EF884A6">
      <w:numFmt w:val="bullet"/>
      <w:lvlText w:val=""/>
      <w:lvlJc w:val="left"/>
      <w:pPr>
        <w:ind w:left="1125" w:hanging="360"/>
      </w:pPr>
      <w:rPr>
        <w:rFonts w:ascii="Symbol" w:eastAsia="Times New Roman" w:hAnsi="Symbol" w:cs="Segoe UI Light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0ECA0194"/>
    <w:multiLevelType w:val="hybridMultilevel"/>
    <w:tmpl w:val="7130D08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0F3B55"/>
    <w:multiLevelType w:val="multilevel"/>
    <w:tmpl w:val="C4265B68"/>
    <w:lvl w:ilvl="0">
      <w:start w:val="1"/>
      <w:numFmt w:val="ordin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0AB1BA0"/>
    <w:multiLevelType w:val="hybridMultilevel"/>
    <w:tmpl w:val="29E496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B40A35"/>
    <w:multiLevelType w:val="hybridMultilevel"/>
    <w:tmpl w:val="F83C9DA4"/>
    <w:lvl w:ilvl="0" w:tplc="6D804E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2C24AE2">
      <w:start w:val="1"/>
      <w:numFmt w:val="ordinal"/>
      <w:lvlText w:val="3.%2"/>
      <w:lvlJc w:val="left"/>
      <w:pPr>
        <w:ind w:left="1080" w:hanging="360"/>
      </w:pPr>
      <w:rPr>
        <w:rFonts w:ascii="Calibri" w:hAnsi="Calibri" w:cs="Calibri" w:hint="default"/>
      </w:rPr>
    </w:lvl>
    <w:lvl w:ilvl="2" w:tplc="9886F84C" w:tentative="1">
      <w:start w:val="1"/>
      <w:numFmt w:val="lowerRoman"/>
      <w:lvlText w:val="%3."/>
      <w:lvlJc w:val="right"/>
      <w:pPr>
        <w:ind w:left="1800" w:hanging="180"/>
      </w:pPr>
    </w:lvl>
    <w:lvl w:ilvl="3" w:tplc="4072D6B8" w:tentative="1">
      <w:start w:val="1"/>
      <w:numFmt w:val="decimal"/>
      <w:lvlText w:val="%4."/>
      <w:lvlJc w:val="left"/>
      <w:pPr>
        <w:ind w:left="2520" w:hanging="360"/>
      </w:pPr>
    </w:lvl>
    <w:lvl w:ilvl="4" w:tplc="02A02F3E" w:tentative="1">
      <w:start w:val="1"/>
      <w:numFmt w:val="lowerLetter"/>
      <w:lvlText w:val="%5."/>
      <w:lvlJc w:val="left"/>
      <w:pPr>
        <w:ind w:left="3240" w:hanging="360"/>
      </w:pPr>
    </w:lvl>
    <w:lvl w:ilvl="5" w:tplc="DCCE75D8" w:tentative="1">
      <w:start w:val="1"/>
      <w:numFmt w:val="lowerRoman"/>
      <w:lvlText w:val="%6."/>
      <w:lvlJc w:val="right"/>
      <w:pPr>
        <w:ind w:left="3960" w:hanging="180"/>
      </w:pPr>
    </w:lvl>
    <w:lvl w:ilvl="6" w:tplc="75D4B314">
      <w:start w:val="1"/>
      <w:numFmt w:val="decimal"/>
      <w:lvlText w:val="%7."/>
      <w:lvlJc w:val="left"/>
      <w:pPr>
        <w:ind w:left="4680" w:hanging="360"/>
      </w:pPr>
      <w:rPr>
        <w:b w:val="0"/>
        <w:sz w:val="22"/>
        <w:szCs w:val="22"/>
      </w:rPr>
    </w:lvl>
    <w:lvl w:ilvl="7" w:tplc="93AEE1EA" w:tentative="1">
      <w:start w:val="1"/>
      <w:numFmt w:val="lowerLetter"/>
      <w:lvlText w:val="%8."/>
      <w:lvlJc w:val="left"/>
      <w:pPr>
        <w:ind w:left="5400" w:hanging="360"/>
      </w:pPr>
    </w:lvl>
    <w:lvl w:ilvl="8" w:tplc="65CA884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2954B9"/>
    <w:multiLevelType w:val="hybridMultilevel"/>
    <w:tmpl w:val="941427A6"/>
    <w:lvl w:ilvl="0" w:tplc="ADB2F0A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 w15:restartNumberingAfterBreak="0">
    <w:nsid w:val="1911561D"/>
    <w:multiLevelType w:val="hybridMultilevel"/>
    <w:tmpl w:val="0F601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442EE"/>
    <w:multiLevelType w:val="hybridMultilevel"/>
    <w:tmpl w:val="59E2C7B6"/>
    <w:lvl w:ilvl="0" w:tplc="74E29B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4500D"/>
    <w:multiLevelType w:val="hybridMultilevel"/>
    <w:tmpl w:val="6D4A271C"/>
    <w:lvl w:ilvl="0" w:tplc="3D26436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C6F82"/>
    <w:multiLevelType w:val="multilevel"/>
    <w:tmpl w:val="A02AF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C1A1FCF"/>
    <w:multiLevelType w:val="hybridMultilevel"/>
    <w:tmpl w:val="C3F88DB8"/>
    <w:lvl w:ilvl="0" w:tplc="5AFE577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1709D"/>
    <w:multiLevelType w:val="hybridMultilevel"/>
    <w:tmpl w:val="DE46D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5549EA"/>
    <w:multiLevelType w:val="hybridMultilevel"/>
    <w:tmpl w:val="C28AC884"/>
    <w:lvl w:ilvl="0" w:tplc="42A06D26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2F1E48C4"/>
    <w:multiLevelType w:val="hybridMultilevel"/>
    <w:tmpl w:val="B6521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925200"/>
    <w:multiLevelType w:val="multilevel"/>
    <w:tmpl w:val="1A28BC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="Segoe UI Light" w:eastAsia="Times New Roman" w:hAnsi="Segoe UI Light" w:cs="Segoe UI Ligh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6F336C5"/>
    <w:multiLevelType w:val="hybridMultilevel"/>
    <w:tmpl w:val="EF648D70"/>
    <w:lvl w:ilvl="0" w:tplc="8EE42C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E8C57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egoe UI Light" w:eastAsia="Times New Roman" w:hAnsi="Segoe UI Light" w:cs="Segoe UI Ligh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76244C"/>
    <w:multiLevelType w:val="hybridMultilevel"/>
    <w:tmpl w:val="7460FC00"/>
    <w:lvl w:ilvl="0" w:tplc="F1D0775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 w15:restartNumberingAfterBreak="0">
    <w:nsid w:val="3E5C1287"/>
    <w:multiLevelType w:val="hybridMultilevel"/>
    <w:tmpl w:val="5B4CF352"/>
    <w:lvl w:ilvl="0" w:tplc="B99ACD1C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5" w15:restartNumberingAfterBreak="0">
    <w:nsid w:val="3E7F5304"/>
    <w:multiLevelType w:val="hybridMultilevel"/>
    <w:tmpl w:val="BA063180"/>
    <w:lvl w:ilvl="0" w:tplc="843EB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D22877"/>
    <w:multiLevelType w:val="hybridMultilevel"/>
    <w:tmpl w:val="ECCC1776"/>
    <w:lvl w:ilvl="0" w:tplc="58F66AA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0E96272"/>
    <w:multiLevelType w:val="hybridMultilevel"/>
    <w:tmpl w:val="4DAE6C36"/>
    <w:lvl w:ilvl="0" w:tplc="CEF87C8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375B8B"/>
    <w:multiLevelType w:val="hybridMultilevel"/>
    <w:tmpl w:val="49AC9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001F4"/>
    <w:multiLevelType w:val="multilevel"/>
    <w:tmpl w:val="F7E48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0" w15:restartNumberingAfterBreak="0">
    <w:nsid w:val="50174202"/>
    <w:multiLevelType w:val="hybridMultilevel"/>
    <w:tmpl w:val="C526E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492C48"/>
    <w:multiLevelType w:val="hybridMultilevel"/>
    <w:tmpl w:val="59E2C7B6"/>
    <w:lvl w:ilvl="0" w:tplc="74E29B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153DA"/>
    <w:multiLevelType w:val="hybridMultilevel"/>
    <w:tmpl w:val="B2C49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BD7148"/>
    <w:multiLevelType w:val="hybridMultilevel"/>
    <w:tmpl w:val="E3CA5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BF20D6"/>
    <w:multiLevelType w:val="hybridMultilevel"/>
    <w:tmpl w:val="7C5AFD9A"/>
    <w:lvl w:ilvl="0" w:tplc="8FE27A20">
      <w:start w:val="1"/>
      <w:numFmt w:val="decimal"/>
      <w:lvlText w:val="2.%1."/>
      <w:lvlJc w:val="left"/>
      <w:pPr>
        <w:ind w:left="720" w:hanging="360"/>
      </w:pPr>
      <w:rPr>
        <w:rFonts w:ascii="Segoe UI Light" w:hAnsi="Segoe UI Light" w:cs="Segoe UI Light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1B3995"/>
    <w:multiLevelType w:val="hybridMultilevel"/>
    <w:tmpl w:val="6FC0A02C"/>
    <w:lvl w:ilvl="0" w:tplc="FCF25C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05F7C"/>
    <w:multiLevelType w:val="hybridMultilevel"/>
    <w:tmpl w:val="0D2C9E74"/>
    <w:lvl w:ilvl="0" w:tplc="1A36F9AE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 Light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9932F9"/>
    <w:multiLevelType w:val="multilevel"/>
    <w:tmpl w:val="36C21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BEE5FCA"/>
    <w:multiLevelType w:val="hybridMultilevel"/>
    <w:tmpl w:val="B3901F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192E56"/>
    <w:multiLevelType w:val="hybridMultilevel"/>
    <w:tmpl w:val="85C8B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5626F"/>
    <w:multiLevelType w:val="hybridMultilevel"/>
    <w:tmpl w:val="235CE7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5841A1"/>
    <w:multiLevelType w:val="hybridMultilevel"/>
    <w:tmpl w:val="7130D08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30"/>
  </w:num>
  <w:num w:numId="4">
    <w:abstractNumId w:val="32"/>
  </w:num>
  <w:num w:numId="5">
    <w:abstractNumId w:val="2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3"/>
  </w:num>
  <w:num w:numId="14">
    <w:abstractNumId w:val="27"/>
  </w:num>
  <w:num w:numId="15">
    <w:abstractNumId w:val="19"/>
  </w:num>
  <w:num w:numId="16">
    <w:abstractNumId w:val="4"/>
  </w:num>
  <w:num w:numId="17">
    <w:abstractNumId w:val="36"/>
  </w:num>
  <w:num w:numId="18">
    <w:abstractNumId w:val="17"/>
  </w:num>
  <w:num w:numId="19">
    <w:abstractNumId w:val="2"/>
  </w:num>
  <w:num w:numId="20">
    <w:abstractNumId w:val="28"/>
  </w:num>
  <w:num w:numId="21">
    <w:abstractNumId w:val="40"/>
  </w:num>
  <w:num w:numId="22">
    <w:abstractNumId w:val="38"/>
  </w:num>
  <w:num w:numId="23">
    <w:abstractNumId w:val="8"/>
  </w:num>
  <w:num w:numId="24">
    <w:abstractNumId w:val="14"/>
  </w:num>
  <w:num w:numId="25">
    <w:abstractNumId w:val="31"/>
  </w:num>
  <w:num w:numId="26">
    <w:abstractNumId w:val="39"/>
  </w:num>
  <w:num w:numId="27">
    <w:abstractNumId w:val="7"/>
  </w:num>
  <w:num w:numId="28">
    <w:abstractNumId w:val="20"/>
  </w:num>
  <w:num w:numId="29">
    <w:abstractNumId w:val="24"/>
  </w:num>
  <w:num w:numId="30">
    <w:abstractNumId w:val="1"/>
  </w:num>
  <w:num w:numId="31">
    <w:abstractNumId w:val="5"/>
  </w:num>
  <w:num w:numId="32">
    <w:abstractNumId w:val="0"/>
    <w:lvlOverride w:ilvl="0">
      <w:startOverride w:val="1"/>
    </w:lvlOverride>
  </w:num>
  <w:num w:numId="33">
    <w:abstractNumId w:val="16"/>
  </w:num>
  <w:num w:numId="34">
    <w:abstractNumId w:val="33"/>
  </w:num>
  <w:num w:numId="35">
    <w:abstractNumId w:val="15"/>
  </w:num>
  <w:num w:numId="36">
    <w:abstractNumId w:val="29"/>
  </w:num>
  <w:num w:numId="37">
    <w:abstractNumId w:val="9"/>
  </w:num>
  <w:num w:numId="38">
    <w:abstractNumId w:val="11"/>
  </w:num>
  <w:num w:numId="39">
    <w:abstractNumId w:val="25"/>
  </w:num>
  <w:num w:numId="40">
    <w:abstractNumId w:val="37"/>
  </w:num>
  <w:num w:numId="41">
    <w:abstractNumId w:val="34"/>
  </w:num>
  <w:num w:numId="42">
    <w:abstractNumId w:val="3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E33"/>
    <w:rsid w:val="00006C33"/>
    <w:rsid w:val="00031F64"/>
    <w:rsid w:val="00046CD3"/>
    <w:rsid w:val="00056C37"/>
    <w:rsid w:val="0007458A"/>
    <w:rsid w:val="000840F7"/>
    <w:rsid w:val="00090F1B"/>
    <w:rsid w:val="000A3804"/>
    <w:rsid w:val="000E313C"/>
    <w:rsid w:val="000E4840"/>
    <w:rsid w:val="00104CCE"/>
    <w:rsid w:val="0010780E"/>
    <w:rsid w:val="00110EA0"/>
    <w:rsid w:val="0011151C"/>
    <w:rsid w:val="00186BC6"/>
    <w:rsid w:val="001A0157"/>
    <w:rsid w:val="001A68BB"/>
    <w:rsid w:val="001F1180"/>
    <w:rsid w:val="00206A86"/>
    <w:rsid w:val="00292710"/>
    <w:rsid w:val="0030245E"/>
    <w:rsid w:val="00334FCA"/>
    <w:rsid w:val="00336EE7"/>
    <w:rsid w:val="003652E3"/>
    <w:rsid w:val="003A2E07"/>
    <w:rsid w:val="003F287C"/>
    <w:rsid w:val="003F3F7E"/>
    <w:rsid w:val="00452E33"/>
    <w:rsid w:val="00500B7D"/>
    <w:rsid w:val="00535BC8"/>
    <w:rsid w:val="00592543"/>
    <w:rsid w:val="005A1AB3"/>
    <w:rsid w:val="005C1E57"/>
    <w:rsid w:val="005D34A8"/>
    <w:rsid w:val="00631530"/>
    <w:rsid w:val="006B7B07"/>
    <w:rsid w:val="006C39D6"/>
    <w:rsid w:val="006D7D05"/>
    <w:rsid w:val="007035F0"/>
    <w:rsid w:val="00707DC4"/>
    <w:rsid w:val="007409C8"/>
    <w:rsid w:val="00763040"/>
    <w:rsid w:val="007637FB"/>
    <w:rsid w:val="00772360"/>
    <w:rsid w:val="00791D17"/>
    <w:rsid w:val="00792F25"/>
    <w:rsid w:val="007D1A69"/>
    <w:rsid w:val="007D1ACB"/>
    <w:rsid w:val="007E01A1"/>
    <w:rsid w:val="00801D9F"/>
    <w:rsid w:val="0080528C"/>
    <w:rsid w:val="008063E3"/>
    <w:rsid w:val="008161E7"/>
    <w:rsid w:val="00835CDC"/>
    <w:rsid w:val="0085076A"/>
    <w:rsid w:val="008578E3"/>
    <w:rsid w:val="00872FFC"/>
    <w:rsid w:val="00881BF9"/>
    <w:rsid w:val="008B78BF"/>
    <w:rsid w:val="008D1A06"/>
    <w:rsid w:val="008D3BE4"/>
    <w:rsid w:val="008E00E6"/>
    <w:rsid w:val="008E1BCF"/>
    <w:rsid w:val="008F2A53"/>
    <w:rsid w:val="00924A29"/>
    <w:rsid w:val="00956E33"/>
    <w:rsid w:val="009A4FBB"/>
    <w:rsid w:val="009E0ED9"/>
    <w:rsid w:val="009F6106"/>
    <w:rsid w:val="00A06675"/>
    <w:rsid w:val="00A24930"/>
    <w:rsid w:val="00A44D32"/>
    <w:rsid w:val="00A76131"/>
    <w:rsid w:val="00A7681A"/>
    <w:rsid w:val="00A90F80"/>
    <w:rsid w:val="00AB140B"/>
    <w:rsid w:val="00AE19CC"/>
    <w:rsid w:val="00AE2467"/>
    <w:rsid w:val="00B21AEA"/>
    <w:rsid w:val="00B31198"/>
    <w:rsid w:val="00B533C8"/>
    <w:rsid w:val="00B90545"/>
    <w:rsid w:val="00B945BE"/>
    <w:rsid w:val="00BC2330"/>
    <w:rsid w:val="00BC63B2"/>
    <w:rsid w:val="00BD5AC9"/>
    <w:rsid w:val="00BF165E"/>
    <w:rsid w:val="00C01E51"/>
    <w:rsid w:val="00C26E8C"/>
    <w:rsid w:val="00C802C2"/>
    <w:rsid w:val="00C81ED9"/>
    <w:rsid w:val="00CA0027"/>
    <w:rsid w:val="00CC74F4"/>
    <w:rsid w:val="00CF4210"/>
    <w:rsid w:val="00D05B98"/>
    <w:rsid w:val="00D36601"/>
    <w:rsid w:val="00D6435A"/>
    <w:rsid w:val="00D64A32"/>
    <w:rsid w:val="00DA1E87"/>
    <w:rsid w:val="00DB0AD6"/>
    <w:rsid w:val="00DD7858"/>
    <w:rsid w:val="00DE2A42"/>
    <w:rsid w:val="00DF2D63"/>
    <w:rsid w:val="00E02271"/>
    <w:rsid w:val="00E54B06"/>
    <w:rsid w:val="00ED0115"/>
    <w:rsid w:val="00F144BF"/>
    <w:rsid w:val="00F551FB"/>
    <w:rsid w:val="00FC1B0C"/>
    <w:rsid w:val="00FC2162"/>
    <w:rsid w:val="00FC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A4F2C"/>
  <w15:chartTrackingRefBased/>
  <w15:docId w15:val="{8DBD77B8-71B9-44B3-BB99-6F801703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1F64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01A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D36601"/>
    <w:pPr>
      <w:keepNext/>
      <w:jc w:val="center"/>
      <w:outlineLvl w:val="4"/>
    </w:pPr>
    <w:rPr>
      <w:rFonts w:ascii="Arial" w:hAnsi="Arial"/>
      <w:b/>
      <w:sz w:val="28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E01A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uiPriority w:val="99"/>
    <w:rsid w:val="00031F6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bold-centr">
    <w:name w:val="zal bold-centr"/>
    <w:basedOn w:val="Noparagraphstyle"/>
    <w:uiPriority w:val="99"/>
    <w:rsid w:val="00031F64"/>
    <w:pPr>
      <w:suppressAutoHyphens/>
      <w:spacing w:before="283" w:after="142" w:line="280" w:lineRule="atLeast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Zal-text">
    <w:name w:val="Zal-text"/>
    <w:basedOn w:val="Noparagraphstyle"/>
    <w:uiPriority w:val="99"/>
    <w:rsid w:val="00031F64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text-punkt">
    <w:name w:val="Zal-text-punkt"/>
    <w:basedOn w:val="Noparagraphstyle"/>
    <w:uiPriority w:val="99"/>
    <w:rsid w:val="00031F64"/>
    <w:pPr>
      <w:tabs>
        <w:tab w:val="left" w:pos="567"/>
      </w:tabs>
      <w:spacing w:before="57" w:after="45" w:line="280" w:lineRule="atLeast"/>
      <w:ind w:left="340" w:right="57" w:hanging="283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text-punkta">
    <w:name w:val="Zal-text-punkt a"/>
    <w:basedOn w:val="Noparagraphstyle"/>
    <w:uiPriority w:val="99"/>
    <w:rsid w:val="00031F64"/>
    <w:pPr>
      <w:tabs>
        <w:tab w:val="left" w:pos="660"/>
      </w:tabs>
      <w:spacing w:before="57" w:after="57" w:line="280" w:lineRule="atLeast"/>
      <w:ind w:left="624" w:right="57" w:hanging="283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podpis">
    <w:name w:val="Zal-podpis"/>
    <w:basedOn w:val="Noparagraphstyle"/>
    <w:uiPriority w:val="99"/>
    <w:rsid w:val="00031F64"/>
    <w:pPr>
      <w:tabs>
        <w:tab w:val="right" w:leader="dot" w:pos="454"/>
        <w:tab w:val="right" w:leader="dot" w:pos="7937"/>
      </w:tabs>
      <w:suppressAutoHyphens/>
      <w:spacing w:line="220" w:lineRule="atLeast"/>
      <w:jc w:val="center"/>
    </w:pPr>
    <w:rPr>
      <w:rFonts w:ascii="MyriadPro-It" w:hAnsi="MyriadPro-It" w:cs="MyriadPro-It"/>
      <w:i/>
      <w:iCs/>
      <w:sz w:val="18"/>
      <w:szCs w:val="18"/>
    </w:rPr>
  </w:style>
  <w:style w:type="character" w:customStyle="1" w:styleId="B">
    <w:name w:val="B"/>
    <w:uiPriority w:val="99"/>
    <w:rsid w:val="00031F64"/>
    <w:rPr>
      <w:b/>
    </w:rPr>
  </w:style>
  <w:style w:type="character" w:customStyle="1" w:styleId="ND">
    <w:name w:val="ND"/>
    <w:uiPriority w:val="99"/>
    <w:rsid w:val="00031F64"/>
  </w:style>
  <w:style w:type="character" w:customStyle="1" w:styleId="Nagwek5Znak">
    <w:name w:val="Nagłówek 5 Znak"/>
    <w:basedOn w:val="Domylnaczcionkaakapitu"/>
    <w:link w:val="Nagwek5"/>
    <w:rsid w:val="00D36601"/>
    <w:rPr>
      <w:rFonts w:ascii="Arial" w:eastAsia="Times New Roman" w:hAnsi="Arial"/>
      <w:b/>
      <w:sz w:val="28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B78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78BF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B78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78BF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637F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90F80"/>
    <w:pPr>
      <w:suppressAutoHyphens/>
      <w:spacing w:after="120" w:line="276" w:lineRule="auto"/>
    </w:pPr>
    <w:rPr>
      <w:rFonts w:ascii="Calibri" w:eastAsia="Lucida Sans Unicode" w:hAnsi="Calibri" w:cs="font535"/>
      <w:kern w:val="1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90F80"/>
    <w:rPr>
      <w:rFonts w:eastAsia="Lucida Sans Unicode" w:cs="font535"/>
      <w:kern w:val="1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99"/>
    <w:rsid w:val="00A90F80"/>
    <w:rPr>
      <w:rFonts w:ascii="Times New Roman" w:eastAsia="Times New Roman" w:hAnsi="Times New Roman"/>
      <w:sz w:val="24"/>
      <w:szCs w:val="24"/>
    </w:rPr>
  </w:style>
  <w:style w:type="paragraph" w:customStyle="1" w:styleId="Stlus1">
    <w:name w:val="Stílus1"/>
    <w:basedOn w:val="Normalny"/>
    <w:rsid w:val="00A90F80"/>
    <w:pPr>
      <w:jc w:val="both"/>
    </w:pPr>
    <w:rPr>
      <w:rFonts w:ascii="Arial" w:hAnsi="Arial"/>
      <w:szCs w:val="20"/>
    </w:rPr>
  </w:style>
  <w:style w:type="paragraph" w:customStyle="1" w:styleId="podpisy">
    <w:name w:val="podpisy"/>
    <w:basedOn w:val="Normalny"/>
    <w:rsid w:val="00A90F8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E01A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E01A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6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AD995-C9AD-4A2B-BCC1-D1475C51A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1374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Górny</dc:creator>
  <cp:keywords/>
  <cp:lastModifiedBy>Użytkownik systemu Windows</cp:lastModifiedBy>
  <cp:revision>4</cp:revision>
  <dcterms:created xsi:type="dcterms:W3CDTF">2020-08-04T19:13:00Z</dcterms:created>
  <dcterms:modified xsi:type="dcterms:W3CDTF">2020-08-04T19:21:00Z</dcterms:modified>
</cp:coreProperties>
</file>