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C31257" w:rsidTr="001F5F7B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C31257" w:rsidRDefault="00C31257" w:rsidP="001F5F7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C31257" w:rsidRDefault="00C31257" w:rsidP="001F5F7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C31257" w:rsidRDefault="00C31257" w:rsidP="001F5F7B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Wójta Gminy Osiek</w:t>
            </w:r>
          </w:p>
          <w:p w:rsidR="00C31257" w:rsidRDefault="00C31257" w:rsidP="001F5F7B">
            <w:pPr>
              <w:ind w:left="5669"/>
              <w:jc w:val="left"/>
              <w:rPr>
                <w:sz w:val="20"/>
              </w:rPr>
            </w:pPr>
          </w:p>
        </w:tc>
      </w:tr>
    </w:tbl>
    <w:p w:rsidR="00C31257" w:rsidRDefault="00C31257" w:rsidP="00C31257"/>
    <w:p w:rsidR="00C31257" w:rsidRDefault="00C31257" w:rsidP="00C31257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8F7774">
        <w:rPr>
          <w:b/>
          <w:caps/>
        </w:rPr>
        <w:t>…</w:t>
      </w:r>
      <w:r>
        <w:rPr>
          <w:b/>
          <w:caps/>
        </w:rPr>
        <w:t xml:space="preserve"> /</w:t>
      </w:r>
      <w:r w:rsidR="008F7774">
        <w:rPr>
          <w:b/>
          <w:caps/>
        </w:rPr>
        <w:t>…</w:t>
      </w:r>
      <w:r>
        <w:rPr>
          <w:b/>
          <w:caps/>
        </w:rPr>
        <w:t>/202</w:t>
      </w:r>
      <w:r w:rsidR="008B7E4A">
        <w:rPr>
          <w:b/>
          <w:caps/>
        </w:rPr>
        <w:t>1</w:t>
      </w:r>
      <w:r>
        <w:rPr>
          <w:b/>
          <w:caps/>
        </w:rPr>
        <w:br/>
        <w:t>Rady Gminy Osiek</w:t>
      </w:r>
    </w:p>
    <w:p w:rsidR="00C31257" w:rsidRDefault="00C31257" w:rsidP="00C31257">
      <w:pPr>
        <w:spacing w:before="280" w:after="280"/>
        <w:jc w:val="center"/>
        <w:rPr>
          <w:b/>
          <w:caps/>
        </w:rPr>
      </w:pPr>
      <w:r>
        <w:t>z dnia</w:t>
      </w:r>
      <w:r w:rsidR="008F7774">
        <w:t>…..</w:t>
      </w:r>
      <w:r>
        <w:t xml:space="preserve"> 202</w:t>
      </w:r>
      <w:r w:rsidR="008B7E4A">
        <w:t>1</w:t>
      </w:r>
      <w:r>
        <w:t xml:space="preserve"> r.</w:t>
      </w:r>
    </w:p>
    <w:p w:rsidR="00C31257" w:rsidRDefault="00C31257" w:rsidP="00C31257">
      <w:pPr>
        <w:keepNext/>
        <w:spacing w:after="480"/>
        <w:jc w:val="center"/>
      </w:pPr>
      <w:r>
        <w:rPr>
          <w:b/>
        </w:rPr>
        <w:t>w sprawie programu opieki nad zwierzętami bezdomnymi oraz zapobiegania bezdomności zwierząt na terenie Gminy Osiek w 202</w:t>
      </w:r>
      <w:r w:rsidR="008B7E4A">
        <w:rPr>
          <w:b/>
        </w:rPr>
        <w:t>1</w:t>
      </w:r>
      <w:r>
        <w:rPr>
          <w:b/>
        </w:rPr>
        <w:t xml:space="preserve"> roku</w:t>
      </w:r>
    </w:p>
    <w:p w:rsidR="00C31257" w:rsidRDefault="00C31257" w:rsidP="00C3125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18. ust. 2 pkt 15 ustawy z dnia 8 marca 1990 r. o samorządzie gminnym (</w:t>
      </w:r>
      <w:proofErr w:type="spellStart"/>
      <w:r>
        <w:t>t.j</w:t>
      </w:r>
      <w:proofErr w:type="spellEnd"/>
      <w:r>
        <w:t>. Dz.U. z 20</w:t>
      </w:r>
      <w:r w:rsidR="00525E0C">
        <w:t>20</w:t>
      </w:r>
      <w:r>
        <w:t> r. poz. </w:t>
      </w:r>
      <w:r w:rsidR="00525E0C">
        <w:t>713</w:t>
      </w:r>
      <w:r>
        <w:t> z </w:t>
      </w:r>
      <w:proofErr w:type="spellStart"/>
      <w:r>
        <w:t>późn</w:t>
      </w:r>
      <w:proofErr w:type="spellEnd"/>
      <w:r>
        <w:t>. zm.</w:t>
      </w:r>
      <w:r>
        <w:rPr>
          <w:color w:val="000000"/>
          <w:u w:color="000000"/>
        </w:rPr>
        <w:t>) oraz art. 11 ust. 1 i art. 11a ustawy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</w:t>
      </w:r>
      <w:r w:rsidR="00FE13A8">
        <w:rPr>
          <w:color w:val="000000"/>
          <w:u w:color="000000"/>
        </w:rPr>
        <w:t>20</w:t>
      </w:r>
      <w:r>
        <w:rPr>
          <w:color w:val="000000"/>
          <w:u w:color="000000"/>
        </w:rPr>
        <w:t> r. poz. </w:t>
      </w:r>
      <w:r w:rsidR="00FE13A8">
        <w:rPr>
          <w:color w:val="000000"/>
          <w:u w:color="000000"/>
        </w:rPr>
        <w:t>638</w:t>
      </w:r>
      <w:r>
        <w:rPr>
          <w:color w:val="000000"/>
          <w:u w:color="000000"/>
        </w:rPr>
        <w:t>) Rada Gminy Osiek uchwala co następuje:</w:t>
      </w:r>
    </w:p>
    <w:p w:rsidR="00C31257" w:rsidRDefault="00C31257" w:rsidP="00C31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Przyjmuje się „Program opieki nad zwierzętami bezdomnymi oraz zapobiegania bezdomności zwierząt na terenie Gminy Osiek w 202</w:t>
      </w:r>
      <w:r w:rsidR="00425BA6">
        <w:rPr>
          <w:color w:val="000000"/>
          <w:u w:color="000000"/>
        </w:rPr>
        <w:t>1</w:t>
      </w:r>
      <w:r>
        <w:rPr>
          <w:color w:val="000000"/>
          <w:u w:color="000000"/>
        </w:rPr>
        <w:t xml:space="preserve"> roku” stanowiący załącznik Nr 1 do niniejszej Uchwały.</w:t>
      </w:r>
    </w:p>
    <w:p w:rsidR="00C31257" w:rsidRDefault="00C31257" w:rsidP="00C31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Osiek.</w:t>
      </w:r>
    </w:p>
    <w:p w:rsidR="00C31257" w:rsidRDefault="00C31257" w:rsidP="00C3125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po upływie 14 dni od dnia jej ogłoszenia w Dzienniku Urzędowym Województwa Kujawsko – Pomorskiego. </w:t>
      </w:r>
    </w:p>
    <w:p w:rsidR="00C31257" w:rsidRDefault="00C31257" w:rsidP="00C3125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C31257" w:rsidRDefault="00C31257" w:rsidP="00C3125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31257" w:rsidTr="001F5F7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257" w:rsidRDefault="00C31257" w:rsidP="001F5F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257" w:rsidRDefault="00C31257" w:rsidP="001F5F7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</w:t>
            </w:r>
            <w:proofErr w:type="spellStart"/>
            <w:r>
              <w:rPr>
                <w:b/>
              </w:rPr>
              <w:t>Sulecki</w:t>
            </w:r>
            <w:proofErr w:type="spellEnd"/>
          </w:p>
        </w:tc>
      </w:tr>
    </w:tbl>
    <w:p w:rsidR="00A77B3E" w:rsidRDefault="000F5D10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42769E" w:rsidP="000C4DF5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C80336">
        <w:rPr>
          <w:color w:val="000000"/>
          <w:u w:color="000000"/>
        </w:rPr>
        <w:t xml:space="preserve">Załącznik do uchwały Nr </w:t>
      </w:r>
      <w:r w:rsidR="003F3CCF">
        <w:rPr>
          <w:color w:val="000000"/>
          <w:u w:color="000000"/>
        </w:rPr>
        <w:t>…</w:t>
      </w:r>
      <w:r w:rsidR="00C80336">
        <w:rPr>
          <w:color w:val="000000"/>
          <w:u w:color="000000"/>
        </w:rPr>
        <w:t>/20</w:t>
      </w:r>
      <w:r w:rsidR="003F3CCF">
        <w:rPr>
          <w:color w:val="000000"/>
          <w:u w:color="000000"/>
        </w:rPr>
        <w:t>2</w:t>
      </w:r>
      <w:r w:rsidR="00531A16">
        <w:rPr>
          <w:color w:val="000000"/>
          <w:u w:color="000000"/>
        </w:rPr>
        <w:t>1</w:t>
      </w:r>
      <w:r w:rsidR="00C80336">
        <w:rPr>
          <w:color w:val="000000"/>
          <w:u w:color="000000"/>
        </w:rPr>
        <w:br/>
        <w:t>Rady Gminy Osiek</w:t>
      </w:r>
      <w:r w:rsidR="00C80336">
        <w:rPr>
          <w:color w:val="000000"/>
          <w:u w:color="000000"/>
        </w:rPr>
        <w:br/>
        <w:t xml:space="preserve">z dnia </w:t>
      </w:r>
      <w:r w:rsidR="003F3CCF">
        <w:rPr>
          <w:color w:val="000000"/>
          <w:u w:color="000000"/>
        </w:rPr>
        <w:t>………202</w:t>
      </w:r>
      <w:r w:rsidR="00531A16">
        <w:rPr>
          <w:color w:val="000000"/>
          <w:u w:color="000000"/>
        </w:rPr>
        <w:t>1</w:t>
      </w:r>
      <w:r w:rsidR="00C80336">
        <w:rPr>
          <w:color w:val="000000"/>
          <w:u w:color="000000"/>
        </w:rPr>
        <w:t> r.</w:t>
      </w:r>
    </w:p>
    <w:p w:rsidR="000C4DF5" w:rsidRDefault="000C4DF5" w:rsidP="000C4DF5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</w:p>
    <w:p w:rsidR="000C4DF5" w:rsidRDefault="00680B61" w:rsidP="00680B61">
      <w:pPr>
        <w:keepNext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</w:t>
      </w:r>
      <w:r w:rsidR="000C4DF5">
        <w:rPr>
          <w:color w:val="000000"/>
          <w:u w:color="000000"/>
        </w:rPr>
        <w:t>Projekt</w:t>
      </w:r>
    </w:p>
    <w:p w:rsidR="00A77B3E" w:rsidRDefault="00C8033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opieki nad zwierzętami bezdomnymi oraz zapobiegania bezdomności zwierząt na terenie</w:t>
      </w:r>
      <w:r>
        <w:rPr>
          <w:b/>
          <w:color w:val="000000"/>
          <w:u w:color="000000"/>
        </w:rPr>
        <w:br/>
        <w:t>Gminy Osiek.</w:t>
      </w:r>
    </w:p>
    <w:p w:rsidR="00A77B3E" w:rsidRDefault="00C54139">
      <w:pPr>
        <w:keepNext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>1.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1 </w:t>
      </w:r>
      <w:r w:rsidR="00C80336">
        <w:rPr>
          <w:b/>
          <w:color w:val="000000"/>
          <w:u w:color="000000"/>
        </w:rPr>
        <w:t>Postanowienia ogólne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1. </w:t>
      </w:r>
      <w:r>
        <w:rPr>
          <w:color w:val="000000"/>
          <w:u w:color="000000"/>
        </w:rPr>
        <w:t>Programem opieki nad zwierzętami bezdomnymi oraz zapobiegania bezdomności zwierząt na terenie Gminy Osiek, zwanym dalej „Programem”, są objęte zwierzęta bezdomne przebywające w granicach administracyjnych Gminy Osiek.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2. </w:t>
      </w:r>
      <w:r>
        <w:rPr>
          <w:color w:val="000000"/>
          <w:u w:color="000000"/>
        </w:rPr>
        <w:t>Ilekroć w Programie jest mowa o: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3467DB">
        <w:t>)</w:t>
      </w:r>
      <w:r>
        <w:t> </w:t>
      </w:r>
      <w:r>
        <w:rPr>
          <w:color w:val="000000"/>
          <w:u w:color="000000"/>
        </w:rPr>
        <w:t>ustawie - należy przez to rozumieć ustawę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</w:t>
      </w:r>
      <w:r w:rsidR="00531A16">
        <w:rPr>
          <w:color w:val="000000"/>
          <w:u w:color="000000"/>
        </w:rPr>
        <w:t>20</w:t>
      </w:r>
      <w:r>
        <w:rPr>
          <w:color w:val="000000"/>
          <w:u w:color="000000"/>
        </w:rPr>
        <w:t> r. poz. </w:t>
      </w:r>
      <w:r w:rsidR="00531A16">
        <w:rPr>
          <w:color w:val="000000"/>
          <w:u w:color="000000"/>
        </w:rPr>
        <w:t>638</w:t>
      </w:r>
      <w:r>
        <w:rPr>
          <w:color w:val="000000"/>
          <w:u w:color="000000"/>
        </w:rPr>
        <w:t>).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467DB">
        <w:t>)</w:t>
      </w:r>
      <w:r>
        <w:t> </w:t>
      </w:r>
      <w:r>
        <w:rPr>
          <w:color w:val="000000"/>
          <w:u w:color="000000"/>
        </w:rPr>
        <w:t>gminie- należy przez to rozumieć Gminę Osiek,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3467DB">
        <w:t>)</w:t>
      </w:r>
      <w:r w:rsidR="00902E9E">
        <w:t xml:space="preserve"> </w:t>
      </w:r>
      <w:r>
        <w:rPr>
          <w:color w:val="000000"/>
          <w:u w:color="000000"/>
        </w:rPr>
        <w:t>właścicielu- należy przez to rozumieć osobę będącą mieszkańcem Gminy Osiek, posiadającą zwierzę lub zwierzęta, o których mowa w Programie,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3467DB">
        <w:t>)</w:t>
      </w:r>
      <w:r w:rsidR="00902E9E">
        <w:t xml:space="preserve"> </w:t>
      </w:r>
      <w:r>
        <w:rPr>
          <w:color w:val="000000"/>
          <w:u w:color="000000"/>
        </w:rPr>
        <w:t>schronisku – należy rozumieć Schronisko dla zwierząt REKSIO w Brodnicy, ul. Ustronie 20D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3. </w:t>
      </w:r>
      <w:r>
        <w:rPr>
          <w:color w:val="000000"/>
          <w:u w:color="000000"/>
        </w:rPr>
        <w:t>Realizację działań w zakresie przeciwdziałania bezdomności zwierząt prowadzą przy wzajemnej współpracy: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3467DB">
        <w:t>)</w:t>
      </w:r>
      <w:r>
        <w:t> </w:t>
      </w:r>
      <w:r>
        <w:rPr>
          <w:color w:val="000000"/>
          <w:u w:color="000000"/>
        </w:rPr>
        <w:t>Schronisko dla Zwierząt, poprzez zapewnienie opieki zwierzętom bezdomnym,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467DB">
        <w:t>)</w:t>
      </w:r>
      <w:r>
        <w:t> </w:t>
      </w:r>
      <w:r>
        <w:rPr>
          <w:color w:val="000000"/>
          <w:u w:color="000000"/>
        </w:rPr>
        <w:t>Placówki oświatowe, poprzez aktywne uczestniczenie w działaniach informacyjnych i edukacyjnych dzieci i młodzieży,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3467DB">
        <w:t>)</w:t>
      </w:r>
      <w:r>
        <w:t> </w:t>
      </w:r>
      <w:r>
        <w:rPr>
          <w:color w:val="000000"/>
          <w:u w:color="000000"/>
        </w:rPr>
        <w:t>Urząd Gminy w Osieku, poprzez pełnienie funkcji koordynatora działań dotyczących ograniczenia populacji zwierząt bezdomnych i kotów wolno żyjących,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3467DB">
        <w:t>)</w:t>
      </w:r>
      <w:r>
        <w:t> </w:t>
      </w:r>
      <w:r>
        <w:rPr>
          <w:color w:val="000000"/>
          <w:u w:color="000000"/>
        </w:rPr>
        <w:t>Powiatowy Lekarz Weterynarii w Brodnicy.</w:t>
      </w:r>
    </w:p>
    <w:p w:rsidR="00A77B3E" w:rsidRDefault="00902E9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>2.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2 </w:t>
      </w:r>
      <w:r w:rsidR="00C80336">
        <w:rPr>
          <w:b/>
          <w:color w:val="000000"/>
          <w:u w:color="000000"/>
        </w:rPr>
        <w:t>Zapewnienie bezdomnym zwierzętom miejsca w schronisku dla zwierząt.</w:t>
      </w:r>
    </w:p>
    <w:p w:rsidR="00A77B3E" w:rsidRPr="00902E9E" w:rsidRDefault="00902E9E" w:rsidP="00902E9E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Pr="00902E9E">
        <w:rPr>
          <w:b/>
          <w:bCs/>
          <w:color w:val="000000"/>
          <w:u w:color="000000"/>
        </w:rPr>
        <w:t>1</w:t>
      </w:r>
      <w:r>
        <w:rPr>
          <w:color w:val="000000"/>
          <w:u w:color="000000"/>
        </w:rPr>
        <w:t xml:space="preserve">. </w:t>
      </w:r>
      <w:r w:rsidR="00C80336" w:rsidRPr="00902E9E">
        <w:rPr>
          <w:color w:val="000000"/>
          <w:u w:color="000000"/>
        </w:rPr>
        <w:t xml:space="preserve">Zwierzęta bezdomne z terenu Gminy Osiek umieszczane będą w Schronisku gdzie zostaną im zapewnione </w:t>
      </w:r>
      <w:r w:rsidRPr="00902E9E"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t xml:space="preserve">   </w:t>
      </w:r>
      <w:r w:rsidR="00C80336" w:rsidRPr="00902E9E">
        <w:rPr>
          <w:color w:val="000000"/>
          <w:u w:color="000000"/>
        </w:rPr>
        <w:t>właściwe warunki bytowania (zgodne z ich podstawowymi potrzebami) oraz właściwa opieka weterynaryjna.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 w:rsidRPr="00902E9E">
        <w:rPr>
          <w:b/>
          <w:bCs/>
        </w:rPr>
        <w:t>2</w:t>
      </w:r>
      <w:r>
        <w:t>. </w:t>
      </w:r>
      <w:r>
        <w:rPr>
          <w:color w:val="000000"/>
          <w:u w:color="000000"/>
        </w:rPr>
        <w:t>Gmina powyższe zadanie realizuje poprzez podpisanie umowy z podmiotem prowadzącym Schronisko.</w:t>
      </w:r>
    </w:p>
    <w:p w:rsidR="00A77B3E" w:rsidRDefault="00902E9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3.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3 </w:t>
      </w:r>
      <w:r w:rsidR="00C80336">
        <w:rPr>
          <w:b/>
          <w:color w:val="000000"/>
          <w:u w:color="000000"/>
        </w:rPr>
        <w:t>Opieka nad wolno żyjącymi kotami, w tym ich dokarmianie.</w:t>
      </w:r>
    </w:p>
    <w:p w:rsidR="00A77B3E" w:rsidRDefault="00902E9E" w:rsidP="00902E9E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</w:t>
      </w:r>
      <w:r w:rsidR="00C80336">
        <w:rPr>
          <w:b/>
        </w:rPr>
        <w:t> </w:t>
      </w:r>
      <w:r w:rsidR="00C80336" w:rsidRPr="00902E9E">
        <w:rPr>
          <w:b/>
          <w:bCs/>
        </w:rPr>
        <w:t>1</w:t>
      </w:r>
      <w:r w:rsidR="00C80336">
        <w:t>. </w:t>
      </w:r>
      <w:r w:rsidR="00C80336">
        <w:rPr>
          <w:color w:val="000000"/>
          <w:u w:color="000000"/>
        </w:rPr>
        <w:t> W myśl art. 21 ustawy zwierzęta wolno żyjące stanowią dobro ogólnonarodowe i powinny mieć zapewnione warunki rozwoju i swobodnego bytu. Koty wolno żyjące nie są zwierzętami bezdomnymi, w związku z tym, nie wolno ich wyłapywać, wywozić (wyjątkiem jest wyłapywanie w celu przeprowadzenia kastracji lub sterylizacji), ani utrudniać im bytowania w danym miejscu.</w:t>
      </w:r>
    </w:p>
    <w:p w:rsidR="00A77B3E" w:rsidRDefault="00902E9E" w:rsidP="00902E9E">
      <w:pPr>
        <w:keepLines/>
        <w:spacing w:before="120" w:after="120"/>
        <w:rPr>
          <w:color w:val="000000"/>
          <w:u w:color="000000"/>
        </w:rPr>
      </w:pPr>
      <w:r>
        <w:rPr>
          <w:b/>
          <w:bCs/>
        </w:rPr>
        <w:t xml:space="preserve">     </w:t>
      </w:r>
      <w:r w:rsidR="00C80336" w:rsidRPr="00902E9E">
        <w:rPr>
          <w:b/>
          <w:bCs/>
        </w:rPr>
        <w:t>2</w:t>
      </w:r>
      <w:r w:rsidR="00C80336">
        <w:t>. </w:t>
      </w:r>
      <w:r w:rsidR="00C80336" w:rsidRPr="00096CB8">
        <w:rPr>
          <w:b/>
          <w:bCs/>
          <w:color w:val="000000"/>
          <w:u w:color="000000"/>
        </w:rPr>
        <w:t>Program obejmować będzie: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wyłapywanie wolno żyjących kotów przez pracowników Schroniska,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dostarczanie wyłapywanych kotów do wyznaczonego punktu weterynaryjnego, gdzie poddawane będą zabiegom sterylizacji bądź kastracji,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opieki po zabiegu sterylizacji bądź kastracji kotów przez okres niezbędny do rehabilitacji zwierzęcia,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wypuszczenie po okresie rehabilitacji zwierząt po zabiegu do miejsc, z których zostały zabrane.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razie trudnych warunków atmosferycznych, w szczególności w okresie zimowym, koty będą dokarmiane. Koszty dokarmiania ponosić będzie Gmina.</w:t>
      </w:r>
    </w:p>
    <w:p w:rsidR="00A77B3E" w:rsidRDefault="00226C2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 </w:t>
      </w:r>
      <w:r w:rsidR="00C80336">
        <w:rPr>
          <w:b/>
        </w:rPr>
        <w:t xml:space="preserve"> 4.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 4 </w:t>
      </w:r>
      <w:r w:rsidR="00C80336">
        <w:rPr>
          <w:b/>
          <w:color w:val="000000"/>
          <w:u w:color="000000"/>
        </w:rPr>
        <w:t>Odławianie bezdomnych zwierząt.</w:t>
      </w:r>
    </w:p>
    <w:p w:rsidR="00A77B3E" w:rsidRDefault="00226C2B" w:rsidP="00226C2B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</w:t>
      </w:r>
      <w:r w:rsidR="00C80336">
        <w:rPr>
          <w:b/>
        </w:rPr>
        <w:t> </w:t>
      </w:r>
      <w:r w:rsidR="00C80336">
        <w:t>1. </w:t>
      </w:r>
      <w:r w:rsidR="00C80336">
        <w:rPr>
          <w:color w:val="000000"/>
          <w:u w:color="000000"/>
        </w:rPr>
        <w:t> Bezdomność zwierząt jest eliminowana poprzez wyłapywanie zwierząt bezdomnych to jest takich, które uciekły, zabłąkały się lub zostały porzucone i nie ma możliwości ustalenia ich właścicieli lub innych osób, pod których opieką zwierzęta dotychczas przebywały.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Wyłapywanie bezdomnych zwierząt będzie przeprowadzane w miarę potrzeb na całym obszarze Gminy.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Wójt Gminy Osiek powierzy wyłapywanie zwierząt podmiotowi prowadzącemu Schronisko dla zwierząt.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Używane przy wyłapywaniu zwierząt bezdomnych urządzenia i środki nie mogą stwarzać zagrożenia dla ich życia i zdrowia, ani zadawać im cierpienia.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Wyłapanym zwierzętom zostanie zapewnione miejsce w Schronisku.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celu ograniczenia populacji bezdomnych psów i kotów prowadzona będzie obligatoryjna sterylizacja lub kastracja zwierząt w Schronisku (z wyjątkiem zwierząt, u których istnieją przeciwwskazania do wykonywania tych zabiegów z uwagi na stan ich zdrowia lub wiek).</w:t>
      </w:r>
    </w:p>
    <w:p w:rsidR="00A77B3E" w:rsidRDefault="00226C2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5.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5 </w:t>
      </w:r>
      <w:r w:rsidR="00C80336">
        <w:rPr>
          <w:b/>
          <w:color w:val="000000"/>
          <w:u w:color="000000"/>
        </w:rPr>
        <w:t>Poszukiwanie właścicieli dla bezdomnych zwierząt.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 Gmina może prowadzić poszukiwania nowych właścicieli dla bezdomnych zwierząt poprzez prowadzenie akcji edukacyjnych w szkołach zachęcających do zaopiekowania się bezdomnym psem lub kotem oraz poprzez og</w:t>
      </w:r>
      <w:r w:rsidR="00096CB8">
        <w:rPr>
          <w:color w:val="000000"/>
          <w:u w:color="000000"/>
        </w:rPr>
        <w:t>łosz</w:t>
      </w:r>
      <w:r>
        <w:rPr>
          <w:color w:val="000000"/>
          <w:u w:color="000000"/>
        </w:rPr>
        <w:t>enie na stronie internetowej www.gminaosiek.pl w celu dotarcia do większej ilości osób zainteresowanych powyższym tematem.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Zwierzęta przebywające w Schronisku mogą być oddawane nowym właścicielom do adopcji nie wcześniej niż po upływie 7 dni od dnia przyjęcia zwierzęcia do Schroniska.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Pracownik Schroniska kontroluje, o ile to możliwe, w ciągu 30 dni od daty wydania zwierzęcia, warunki w jakich zwierzę przebywa. Dalsze kontrole uzależnione są od stwierdzonych warunków, w jakich przebywa zwierzę.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Nowy właściciel podpisze umowę adopcyjną ze Schroniskiem, w której zobowiąże się dbać o nabyte zwierzę, zgodnie z ustawą o ochronie zwierząt.</w:t>
      </w:r>
    </w:p>
    <w:p w:rsidR="00A77B3E" w:rsidRDefault="00310B9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6.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6 </w:t>
      </w:r>
      <w:r w:rsidR="00C80336">
        <w:rPr>
          <w:b/>
          <w:color w:val="000000"/>
          <w:u w:color="000000"/>
        </w:rPr>
        <w:t>Usypianie ślepych miotów.</w:t>
      </w:r>
    </w:p>
    <w:p w:rsidR="00A77B3E" w:rsidRDefault="00310B9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1</w:t>
      </w:r>
      <w:r w:rsidR="00C80336">
        <w:rPr>
          <w:b/>
        </w:rPr>
        <w:t>. </w:t>
      </w:r>
      <w:r w:rsidR="00C80336">
        <w:rPr>
          <w:color w:val="000000"/>
          <w:u w:color="000000"/>
        </w:rPr>
        <w:t>Usypianie ślepych miotów zwierząt realizują: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310B93">
        <w:t>)</w:t>
      </w:r>
      <w:r>
        <w:t> </w:t>
      </w:r>
      <w:r>
        <w:rPr>
          <w:color w:val="000000"/>
          <w:u w:color="000000"/>
        </w:rPr>
        <w:t>Schronisko, poprzez dokonywanie przez lekarza weterynarii zabiegów usypiania ślepych miotów.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10B93">
        <w:t>)</w:t>
      </w:r>
      <w:r>
        <w:t> </w:t>
      </w:r>
      <w:r>
        <w:rPr>
          <w:color w:val="000000"/>
          <w:u w:color="000000"/>
        </w:rPr>
        <w:t>Wójt Gminy Osiek poprzez zawarcie umowy z lekarzem weterynarii na usypianie ślepych miotów zwierząt.</w:t>
      </w:r>
    </w:p>
    <w:p w:rsidR="00A77B3E" w:rsidRDefault="00310B9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7.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7 </w:t>
      </w:r>
      <w:r w:rsidR="00C80336">
        <w:rPr>
          <w:b/>
          <w:color w:val="000000"/>
          <w:u w:color="000000"/>
        </w:rPr>
        <w:t>Wskazanie gospodarstwa rolnego w celu zapewnienia miejsca dla zwierząt gospodarskich oraz lekarza weterynarii , który całodobowo będzie udzielał pomocy poszkodowanym zwierzętom.</w:t>
      </w:r>
    </w:p>
    <w:p w:rsidR="00A77B3E" w:rsidRDefault="00310B93" w:rsidP="00310B9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</w:t>
      </w:r>
      <w:r w:rsidR="00C80336">
        <w:rPr>
          <w:b/>
        </w:rPr>
        <w:t> </w:t>
      </w:r>
      <w:r w:rsidR="00C80336">
        <w:t>1. </w:t>
      </w:r>
      <w:r w:rsidR="00C80336">
        <w:rPr>
          <w:color w:val="000000"/>
          <w:u w:color="000000"/>
        </w:rPr>
        <w:t> Na gospodarstwo rolne, w celu konieczności zapewnienia miejsca dla zwierząt gospodarskich tzn. takich, które mogą zostać odebrane właścicielowi podczas interwencji lub są bezdomne w 20</w:t>
      </w:r>
      <w:r w:rsidR="00FE0DCC">
        <w:rPr>
          <w:color w:val="000000"/>
          <w:u w:color="000000"/>
        </w:rPr>
        <w:t>21</w:t>
      </w:r>
      <w:r w:rsidR="00C80336">
        <w:rPr>
          <w:color w:val="000000"/>
          <w:u w:color="000000"/>
        </w:rPr>
        <w:t> r., wskazuje się gospodarstwo prowadzone przez Pana Tomasza Maćko, znajdujące się w miejscowości Jeziorki, 87-340 Osiek.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Decyzja o umieszczeniu zwierzęcia gospodarskiego we wskazanym gospodarstwie odbywać się będzie w formie zlecenia wydanego przez Wójta Gminy Osiek.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Pomocy lekarskiej zwierzętom poszkodowanym w wypadkach będą udzielali lekarze weterynarii zatrudnieni w Przychodni Weterynaryjnej „4 ŁAPY”, ul. Waryńskiego 27, 87-300 Brodnica.</w:t>
      </w:r>
    </w:p>
    <w:p w:rsidR="00187EA7" w:rsidRDefault="00187EA7" w:rsidP="00187EA7">
      <w:pPr>
        <w:keepLines/>
        <w:spacing w:before="120" w:after="120"/>
        <w:ind w:firstLine="340"/>
        <w:rPr>
          <w:b/>
        </w:rPr>
      </w:pPr>
      <w:r>
        <w:rPr>
          <w:b/>
        </w:rPr>
        <w:t xml:space="preserve">                                                                                § 8.</w:t>
      </w:r>
    </w:p>
    <w:p w:rsidR="00187EA7" w:rsidRDefault="00187EA7" w:rsidP="00187EA7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 8 Plan sterylizacji i kastracji zwierząt</w:t>
      </w:r>
    </w:p>
    <w:p w:rsidR="00187EA7" w:rsidRDefault="00187EA7" w:rsidP="00187EA7">
      <w:pPr>
        <w:keepLines/>
        <w:spacing w:before="120" w:after="120"/>
        <w:ind w:firstLine="340"/>
        <w:rPr>
          <w:bCs/>
        </w:rPr>
      </w:pPr>
      <w:r>
        <w:rPr>
          <w:bCs/>
        </w:rPr>
        <w:t xml:space="preserve">Jako działania zmierzające </w:t>
      </w:r>
      <w:r w:rsidR="00855F7E">
        <w:rPr>
          <w:bCs/>
        </w:rPr>
        <w:t>do zapobiegania bezdomności zwierząt Gmina realizuje plan sterylizacji i kastracji psów i kotów, który realizowany będzie przez:</w:t>
      </w:r>
    </w:p>
    <w:p w:rsidR="00AE307D" w:rsidRDefault="00AE307D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>wykonanie zabiegów sterylizacji lub kastracji kotów wolno żyjących w gminie w zakładzie leczniczym, z którym Gmina podpisze umowę; sterylizacji lub kastracji poddawane będą koty wolno żyjące dostarczone do zakładu leczniczego przez przedstawiciela Zamawiającego lub osobę przez niego upoważnioną;</w:t>
      </w:r>
    </w:p>
    <w:p w:rsidR="00AE307D" w:rsidRDefault="00AE307D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 xml:space="preserve">zapewnienie właścicielom zwierząt, którzy na stałe zamieszkują na terenie gminy dofinansowanie kosztów sterylizacji i kastracji psów i kotów w wysokości do 50% kosztów </w:t>
      </w:r>
      <w:r w:rsidR="00541376">
        <w:rPr>
          <w:bCs/>
        </w:rPr>
        <w:t>za</w:t>
      </w:r>
      <w:r w:rsidR="00287181">
        <w:rPr>
          <w:bCs/>
        </w:rPr>
        <w:t>biegu, lecz nie więcej niż 50 zł brutto na jedno zwierzę;</w:t>
      </w:r>
    </w:p>
    <w:p w:rsidR="00537AE9" w:rsidRDefault="00537AE9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>warunkiem skorzystania z dofinansowania, o którym mowa w pkt 2 jest złożenie wniosku o przyznanie dofinansowania z budżetu Gminy Osiek wykonania zabiegu sterylizacji/kastracji psa/kota oraz przedstawienie dowodu zaszczepienia psa/suki przeciwko wściekliźnie, właściciel zwierzęcia jest zobowiązany do okazania dowodu tożsamości, książeczki zdrowia zwierzęcia, rodowodu lub paszportu bądź innego dokumentu potwierdzającego prawo do zwierzęcia;</w:t>
      </w:r>
    </w:p>
    <w:p w:rsidR="00537AE9" w:rsidRDefault="00537AE9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>właściciel</w:t>
      </w:r>
      <w:r w:rsidR="00A86094">
        <w:rPr>
          <w:bCs/>
        </w:rPr>
        <w:t>e</w:t>
      </w:r>
      <w:r>
        <w:rPr>
          <w:bCs/>
        </w:rPr>
        <w:t xml:space="preserve"> zwierząt</w:t>
      </w:r>
      <w:r w:rsidR="00A86094">
        <w:rPr>
          <w:bCs/>
        </w:rPr>
        <w:t xml:space="preserve">, o których mowa w pkt 2 mogą otrzymać dofinansowanie na zabieg sterylizacji lub kastracji w ilości maksymalnie </w:t>
      </w:r>
      <w:r w:rsidR="00523A34">
        <w:rPr>
          <w:bCs/>
        </w:rPr>
        <w:t>1</w:t>
      </w:r>
      <w:r w:rsidR="00A86094">
        <w:rPr>
          <w:bCs/>
        </w:rPr>
        <w:t xml:space="preserve"> sztuk</w:t>
      </w:r>
      <w:r w:rsidR="00523A34">
        <w:rPr>
          <w:bCs/>
        </w:rPr>
        <w:t>a</w:t>
      </w:r>
      <w:r w:rsidR="00A86094">
        <w:rPr>
          <w:bCs/>
        </w:rPr>
        <w:t xml:space="preserve"> zwierząt rocznie;</w:t>
      </w:r>
    </w:p>
    <w:p w:rsidR="00187EA7" w:rsidRPr="007F4A53" w:rsidRDefault="00A86094" w:rsidP="007F4A53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>sterylizacja lub kastracja zwierząt, o którym mowa w pkt 1 do wyczerpania środków pieniężnych przeznaczonych na ten cel.</w:t>
      </w:r>
    </w:p>
    <w:p w:rsidR="00A77B3E" w:rsidRDefault="00310B9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</w:t>
      </w:r>
      <w:r w:rsidR="00187EA7">
        <w:rPr>
          <w:b/>
        </w:rPr>
        <w:t>9</w:t>
      </w:r>
      <w:r w:rsidR="00C80336">
        <w:rPr>
          <w:b/>
        </w:rPr>
        <w:t>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</w:t>
      </w:r>
      <w:r w:rsidR="00187EA7">
        <w:rPr>
          <w:b/>
        </w:rPr>
        <w:t>9</w:t>
      </w:r>
      <w:r>
        <w:rPr>
          <w:b/>
        </w:rPr>
        <w:t xml:space="preserve"> </w:t>
      </w:r>
      <w:r w:rsidR="00C80336">
        <w:rPr>
          <w:b/>
          <w:color w:val="000000"/>
          <w:u w:color="000000"/>
        </w:rPr>
        <w:t>Finansowanie Programu</w:t>
      </w:r>
    </w:p>
    <w:p w:rsidR="0028448C" w:rsidRDefault="007F4A53" w:rsidP="0028448C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Środki finansowe na realizację zadań wynikających z Programu określone są w budżecie Gminy Osiek na 202</w:t>
      </w:r>
      <w:r w:rsidR="00D60B73">
        <w:rPr>
          <w:color w:val="000000"/>
          <w:u w:color="000000"/>
        </w:rPr>
        <w:t>1</w:t>
      </w:r>
      <w:r>
        <w:rPr>
          <w:color w:val="000000"/>
          <w:u w:color="000000"/>
        </w:rPr>
        <w:t xml:space="preserve"> rok </w:t>
      </w:r>
      <w:r w:rsidR="0028448C">
        <w:rPr>
          <w:color w:val="000000"/>
          <w:u w:color="000000"/>
        </w:rPr>
        <w:t xml:space="preserve">w wysokości 10.000,00 zł </w:t>
      </w:r>
      <w:r w:rsidR="0028448C" w:rsidRPr="007F4A53">
        <w:rPr>
          <w:color w:val="000000"/>
          <w:u w:color="000000"/>
        </w:rPr>
        <w:t>(w razie potrzeby możliwość przesunięcia środków w budżecie).</w:t>
      </w:r>
    </w:p>
    <w:p w:rsidR="007F4A53" w:rsidRDefault="0028448C" w:rsidP="007F4A53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realizację Programu zakłada się wydatkowanie środków w następujący sposób:</w:t>
      </w:r>
    </w:p>
    <w:p w:rsidR="0028448C" w:rsidRPr="00203005" w:rsidRDefault="00203005" w:rsidP="00203005">
      <w:pPr>
        <w:pStyle w:val="Akapitzlist"/>
        <w:numPr>
          <w:ilvl w:val="0"/>
          <w:numId w:val="5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="0028448C">
        <w:rPr>
          <w:color w:val="000000"/>
          <w:u w:color="000000"/>
        </w:rPr>
        <w:t>apewnienie miejsca i opieki, odławianie, poszuki</w:t>
      </w:r>
      <w:r>
        <w:rPr>
          <w:color w:val="000000"/>
          <w:u w:color="000000"/>
        </w:rPr>
        <w:t>w</w:t>
      </w:r>
      <w:r w:rsidR="0028448C">
        <w:rPr>
          <w:color w:val="000000"/>
          <w:u w:color="000000"/>
        </w:rPr>
        <w:t xml:space="preserve">anie właścicieli, obligatoryjna sterylizacja lub kastracja oraz usypianie ślepych </w:t>
      </w:r>
      <w:r>
        <w:rPr>
          <w:color w:val="000000"/>
          <w:u w:color="000000"/>
        </w:rPr>
        <w:t>miotów- 9000,00 zł</w:t>
      </w:r>
    </w:p>
    <w:p w:rsidR="007F4A53" w:rsidRPr="00203005" w:rsidRDefault="0028448C" w:rsidP="00203005">
      <w:pPr>
        <w:pStyle w:val="Akapitzlist"/>
        <w:numPr>
          <w:ilvl w:val="0"/>
          <w:numId w:val="5"/>
        </w:numPr>
        <w:spacing w:before="120" w:after="120"/>
        <w:rPr>
          <w:color w:val="000000"/>
          <w:u w:color="000000"/>
        </w:rPr>
      </w:pPr>
      <w:r w:rsidRPr="00203005">
        <w:rPr>
          <w:color w:val="000000"/>
          <w:u w:color="000000"/>
        </w:rPr>
        <w:t>sterylizacja i kastracja zwierząt domowych (psy  i koty) oraz kotów wolno żyjących  1000,00 zł</w:t>
      </w:r>
    </w:p>
    <w:sectPr w:rsidR="007F4A53" w:rsidRPr="00203005" w:rsidSect="0042769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10" w:rsidRDefault="000F5D10">
      <w:r>
        <w:separator/>
      </w:r>
    </w:p>
  </w:endnote>
  <w:endnote w:type="continuationSeparator" w:id="0">
    <w:p w:rsidR="000F5D10" w:rsidRDefault="000F5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9751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5229BC">
          <w:pPr>
            <w:jc w:val="left"/>
            <w:rPr>
              <w:sz w:val="18"/>
            </w:rPr>
          </w:pPr>
          <w:r>
            <w:rPr>
              <w:sz w:val="18"/>
            </w:rPr>
            <w:t xml:space="preserve">                          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C803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276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2769E">
            <w:rPr>
              <w:sz w:val="18"/>
            </w:rPr>
            <w:fldChar w:fldCharType="separate"/>
          </w:r>
          <w:r w:rsidR="005229BC">
            <w:rPr>
              <w:noProof/>
              <w:sz w:val="18"/>
            </w:rPr>
            <w:t>1</w:t>
          </w:r>
          <w:r w:rsidR="0042769E">
            <w:rPr>
              <w:sz w:val="18"/>
            </w:rPr>
            <w:fldChar w:fldCharType="end"/>
          </w:r>
        </w:p>
      </w:tc>
    </w:tr>
  </w:tbl>
  <w:p w:rsidR="00097516" w:rsidRDefault="005229BC" w:rsidP="005229BC">
    <w:pPr>
      <w:tabs>
        <w:tab w:val="left" w:pos="930"/>
      </w:tabs>
      <w:rPr>
        <w:sz w:val="18"/>
      </w:rPr>
    </w:pP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9751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5229BC">
          <w:pPr>
            <w:jc w:val="left"/>
            <w:rPr>
              <w:sz w:val="18"/>
            </w:rPr>
          </w:pPr>
          <w:r>
            <w:rPr>
              <w:sz w:val="18"/>
            </w:rPr>
            <w:t xml:space="preserve">  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C803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2769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2769E">
            <w:rPr>
              <w:sz w:val="18"/>
            </w:rPr>
            <w:fldChar w:fldCharType="separate"/>
          </w:r>
          <w:r w:rsidR="005229BC">
            <w:rPr>
              <w:noProof/>
              <w:sz w:val="18"/>
            </w:rPr>
            <w:t>1</w:t>
          </w:r>
          <w:r w:rsidR="0042769E">
            <w:rPr>
              <w:sz w:val="18"/>
            </w:rPr>
            <w:fldChar w:fldCharType="end"/>
          </w:r>
        </w:p>
      </w:tc>
    </w:tr>
  </w:tbl>
  <w:p w:rsidR="00097516" w:rsidRDefault="0009751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10" w:rsidRDefault="000F5D10">
      <w:r>
        <w:separator/>
      </w:r>
    </w:p>
  </w:footnote>
  <w:footnote w:type="continuationSeparator" w:id="0">
    <w:p w:rsidR="000F5D10" w:rsidRDefault="000F5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145"/>
    <w:multiLevelType w:val="hybridMultilevel"/>
    <w:tmpl w:val="5F50F010"/>
    <w:lvl w:ilvl="0" w:tplc="38D6CB36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E9F383C"/>
    <w:multiLevelType w:val="hybridMultilevel"/>
    <w:tmpl w:val="68584DC0"/>
    <w:lvl w:ilvl="0" w:tplc="BFE2E33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675D2D39"/>
    <w:multiLevelType w:val="hybridMultilevel"/>
    <w:tmpl w:val="EAD8E16A"/>
    <w:lvl w:ilvl="0" w:tplc="C438137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72F1474E"/>
    <w:multiLevelType w:val="hybridMultilevel"/>
    <w:tmpl w:val="0AD04AF8"/>
    <w:lvl w:ilvl="0" w:tplc="2422B0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75AB00D6"/>
    <w:multiLevelType w:val="hybridMultilevel"/>
    <w:tmpl w:val="570A9AE0"/>
    <w:lvl w:ilvl="0" w:tplc="C16AAC9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97516"/>
    <w:rsid w:val="00096CB8"/>
    <w:rsid w:val="00097516"/>
    <w:rsid w:val="000C16E2"/>
    <w:rsid w:val="000C4DF5"/>
    <w:rsid w:val="000F5D10"/>
    <w:rsid w:val="00172FE1"/>
    <w:rsid w:val="00184EC3"/>
    <w:rsid w:val="00187EA7"/>
    <w:rsid w:val="0020104A"/>
    <w:rsid w:val="00203005"/>
    <w:rsid w:val="00226C2B"/>
    <w:rsid w:val="0028448C"/>
    <w:rsid w:val="00287181"/>
    <w:rsid w:val="00310B93"/>
    <w:rsid w:val="003467DB"/>
    <w:rsid w:val="003F3CCF"/>
    <w:rsid w:val="00425BA6"/>
    <w:rsid w:val="0042769E"/>
    <w:rsid w:val="005229BC"/>
    <w:rsid w:val="00523A34"/>
    <w:rsid w:val="00525E0C"/>
    <w:rsid w:val="00531A16"/>
    <w:rsid w:val="00537AE9"/>
    <w:rsid w:val="00541376"/>
    <w:rsid w:val="00680B61"/>
    <w:rsid w:val="007F4A53"/>
    <w:rsid w:val="00806752"/>
    <w:rsid w:val="00855F7E"/>
    <w:rsid w:val="008B7E4A"/>
    <w:rsid w:val="008F7774"/>
    <w:rsid w:val="00902E9E"/>
    <w:rsid w:val="00A86094"/>
    <w:rsid w:val="00AA2351"/>
    <w:rsid w:val="00AE307D"/>
    <w:rsid w:val="00C31257"/>
    <w:rsid w:val="00C54139"/>
    <w:rsid w:val="00C80336"/>
    <w:rsid w:val="00D60B73"/>
    <w:rsid w:val="00DB2B56"/>
    <w:rsid w:val="00F23E73"/>
    <w:rsid w:val="00FE0DCC"/>
    <w:rsid w:val="00FE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69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2E9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2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3A3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2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3A34"/>
    <w:rPr>
      <w:sz w:val="22"/>
      <w:szCs w:val="24"/>
    </w:rPr>
  </w:style>
  <w:style w:type="paragraph" w:styleId="Tekstdymka">
    <w:name w:val="Balloon Text"/>
    <w:basedOn w:val="Normalny"/>
    <w:link w:val="TekstdymkaZnak"/>
    <w:rsid w:val="00523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23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1273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XI/71/2019 z dnia 18 listopada 2019 r.</vt:lpstr>
      <vt:lpstr/>
    </vt:vector>
  </TitlesOfParts>
  <Company>Rada Gminy Osiek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XI/71/2019 z dnia 18 listopada 2019 r.</dc:title>
  <dc:subject>w sprawie programu opieki nad zwierzętami bezdomnymi oraz zapobiegania bezdomności zwierząt na terenie Gminy Osiek w^2020 roku</dc:subject>
  <dc:creator>t.macko</dc:creator>
  <cp:lastModifiedBy>TOMASZ</cp:lastModifiedBy>
  <cp:revision>3</cp:revision>
  <cp:lastPrinted>2021-01-29T08:30:00Z</cp:lastPrinted>
  <dcterms:created xsi:type="dcterms:W3CDTF">2021-01-29T11:40:00Z</dcterms:created>
  <dcterms:modified xsi:type="dcterms:W3CDTF">2021-01-29T11:41:00Z</dcterms:modified>
  <cp:category>Akt prawny</cp:category>
</cp:coreProperties>
</file>